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7E5F5E">
      <w:pPr>
        <w:pStyle w:val="NoSpacing"/>
        <w:jc w:val="center"/>
        <w:rPr>
          <w:rFonts w:ascii="Times New Roman" w:hAnsi="Times New Roman"/>
          <w:b/>
          <w:sz w:val="36"/>
          <w:szCs w:val="40"/>
        </w:rPr>
      </w:pPr>
      <w:r>
        <w:rPr>
          <w:rFonts w:ascii="Times New Roman" w:hAnsi="Times New Roman"/>
          <w:b/>
          <w:sz w:val="36"/>
          <w:szCs w:val="40"/>
        </w:rPr>
        <w:t xml:space="preserve">DISTRICT </w:t>
      </w:r>
      <w:r w:rsidR="009B1FE4">
        <w:rPr>
          <w:rFonts w:ascii="Times New Roman" w:hAnsi="Times New Roman"/>
          <w:b/>
          <w:sz w:val="36"/>
          <w:szCs w:val="40"/>
        </w:rPr>
        <w:t>MALIR</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9F7DF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F7DF0">
        <w:rPr>
          <w:rFonts w:ascii="Times New Roman Bold" w:hAnsi="Times New Roman Bold" w:cs="Times New Roman Bold"/>
          <w:i/>
          <w:iCs/>
          <w:sz w:val="28"/>
          <w:szCs w:val="28"/>
        </w:rPr>
        <w:t xml:space="preserve">Procurement of School </w:t>
      </w:r>
      <w:r w:rsidR="00F623A4" w:rsidRPr="009F7DF0">
        <w:rPr>
          <w:rFonts w:ascii="Times New Roman Bold" w:hAnsi="Times New Roman Bold" w:cs="Times New Roman Bold"/>
          <w:b/>
          <w:bCs/>
          <w:i/>
          <w:iCs/>
          <w:sz w:val="28"/>
          <w:szCs w:val="28"/>
          <w:u w:val="single"/>
        </w:rPr>
        <w:t xml:space="preserve">Stationery </w:t>
      </w:r>
      <w:r w:rsidRPr="009F7DF0">
        <w:rPr>
          <w:rFonts w:ascii="Times New Roman Bold" w:hAnsi="Times New Roman Bold" w:cs="Times New Roman Bold"/>
          <w:i/>
          <w:iCs/>
          <w:sz w:val="28"/>
          <w:szCs w:val="28"/>
        </w:rPr>
        <w:t xml:space="preserve">items </w:t>
      </w:r>
    </w:p>
    <w:p w:rsidR="00E66EA6" w:rsidRPr="009F7DF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F7DF0">
        <w:rPr>
          <w:rFonts w:ascii="Times New Roman Bold" w:hAnsi="Times New Roman Bold" w:cs="Times New Roman Bold"/>
          <w:i/>
          <w:iCs/>
          <w:sz w:val="28"/>
          <w:szCs w:val="28"/>
        </w:rPr>
        <w:t>Under School Specific Budget 2014-15</w:t>
      </w:r>
    </w:p>
    <w:p w:rsidR="00E66EA6" w:rsidRPr="009F7DF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F7DF0">
        <w:rPr>
          <w:rFonts w:ascii="Times New Roman Bold" w:hAnsi="Times New Roman Bold" w:cs="Times New Roman Bold"/>
          <w:i/>
          <w:iCs/>
          <w:sz w:val="28"/>
          <w:szCs w:val="28"/>
        </w:rPr>
        <w:t xml:space="preserve">For Primary, Middle and Elementary </w:t>
      </w:r>
      <w:r w:rsidR="00C97D9F">
        <w:rPr>
          <w:rFonts w:ascii="Times New Roman Bold" w:hAnsi="Times New Roman Bold" w:cs="Times New Roman Bold"/>
          <w:i/>
          <w:iCs/>
          <w:sz w:val="28"/>
          <w:szCs w:val="28"/>
        </w:rPr>
        <w:t>S</w:t>
      </w:r>
      <w:r w:rsidRPr="009F7DF0">
        <w:rPr>
          <w:rFonts w:ascii="Times New Roman Bold" w:hAnsi="Times New Roman Bold" w:cs="Times New Roman Bold"/>
          <w:i/>
          <w:iCs/>
          <w:sz w:val="28"/>
          <w:szCs w:val="28"/>
        </w:rPr>
        <w:t>chools</w:t>
      </w:r>
    </w:p>
    <w:p w:rsidR="00E66EA6" w:rsidRPr="009F7DF0"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9F7DF0">
        <w:rPr>
          <w:rFonts w:ascii="Times New Roman Bold" w:hAnsi="Times New Roman Bold" w:cs="Times New Roman Bold"/>
          <w:i/>
          <w:iCs/>
          <w:sz w:val="28"/>
          <w:szCs w:val="28"/>
        </w:rPr>
        <w:t xml:space="preserve">Region: </w:t>
      </w:r>
      <w:proofErr w:type="gramStart"/>
      <w:r w:rsidR="00BC5C5C" w:rsidRPr="009F7DF0">
        <w:rPr>
          <w:rFonts w:ascii="Times New Roman" w:hAnsi="Times New Roman" w:cs="Times New Roman"/>
          <w:b/>
          <w:bCs/>
          <w:i/>
          <w:iCs/>
          <w:sz w:val="28"/>
          <w:szCs w:val="28"/>
          <w:u w:val="single"/>
        </w:rPr>
        <w:t>Karachi</w:t>
      </w:r>
      <w:r w:rsidRPr="009F7DF0">
        <w:rPr>
          <w:rFonts w:ascii="Times New Roman" w:hAnsi="Times New Roman" w:cs="Times New Roman"/>
          <w:b/>
          <w:bCs/>
          <w:i/>
          <w:iCs/>
          <w:sz w:val="28"/>
          <w:szCs w:val="28"/>
          <w:u w:val="single"/>
        </w:rPr>
        <w:t xml:space="preserve"> ,</w:t>
      </w:r>
      <w:proofErr w:type="gramEnd"/>
      <w:r w:rsidRPr="009F7DF0">
        <w:rPr>
          <w:rFonts w:ascii="Times New Roman" w:hAnsi="Times New Roman" w:cs="Times New Roman"/>
          <w:b/>
          <w:bCs/>
          <w:i/>
          <w:iCs/>
          <w:sz w:val="28"/>
          <w:szCs w:val="28"/>
          <w:u w:val="single"/>
        </w:rPr>
        <w:t xml:space="preserve"> </w:t>
      </w:r>
      <w:r w:rsidRPr="009F7DF0">
        <w:rPr>
          <w:rFonts w:ascii="Times New Roman Bold" w:hAnsi="Times New Roman Bold" w:cs="Times New Roman Bold"/>
          <w:i/>
          <w:iCs/>
          <w:sz w:val="28"/>
          <w:szCs w:val="28"/>
        </w:rPr>
        <w:t xml:space="preserve">District: </w:t>
      </w:r>
      <w:r w:rsidR="009B1FE4" w:rsidRPr="009F7DF0">
        <w:rPr>
          <w:rFonts w:ascii="Times New Roman Bold" w:hAnsi="Times New Roman Bold" w:cs="Times New Roman Bold"/>
          <w:i/>
          <w:iCs/>
          <w:sz w:val="28"/>
          <w:szCs w:val="28"/>
          <w:u w:val="single"/>
        </w:rPr>
        <w:t>Malir</w:t>
      </w:r>
      <w:r w:rsidR="00BC5C5C" w:rsidRPr="009F7DF0">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CE1A21" w:rsidRDefault="00CE1A21"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CE1A21" w:rsidRDefault="00CE1A21" w:rsidP="00CE1A21">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Education &amp; Literacy Department, 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0E4BD4" w:rsidP="007E5F5E">
      <w:pPr>
        <w:pStyle w:val="NoSpacing"/>
        <w:jc w:val="center"/>
        <w:rPr>
          <w:rFonts w:ascii="Times New Roman" w:hAnsi="Times New Roman" w:cs="Times New Roman"/>
          <w:b/>
          <w:bCs/>
          <w:sz w:val="32"/>
          <w:szCs w:val="32"/>
        </w:rPr>
      </w:pPr>
      <w:r w:rsidRPr="000E4BD4">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E66EA6" w:rsidRPr="007E5F5E">
        <w:rPr>
          <w:rFonts w:ascii="Times New Roman" w:hAnsi="Times New Roman" w:cs="Times New Roman"/>
          <w:b/>
          <w:bCs/>
          <w:sz w:val="32"/>
          <w:szCs w:val="32"/>
        </w:rPr>
        <w:t>District Education Office</w:t>
      </w:r>
      <w:r w:rsidR="007E5F5E" w:rsidRPr="007E5F5E">
        <w:rPr>
          <w:rFonts w:ascii="Times New Roman" w:hAnsi="Times New Roman" w:cs="Times New Roman"/>
          <w:b/>
          <w:bCs/>
          <w:sz w:val="32"/>
          <w:szCs w:val="32"/>
        </w:rPr>
        <w:t xml:space="preserve">, District </w:t>
      </w:r>
      <w:r w:rsidR="009B1FE4">
        <w:rPr>
          <w:rFonts w:ascii="Times New Roman" w:hAnsi="Times New Roman" w:cs="Times New Roman"/>
          <w:b/>
          <w:bCs/>
          <w:sz w:val="32"/>
          <w:szCs w:val="32"/>
        </w:rPr>
        <w:t>Malir</w:t>
      </w:r>
      <w:r w:rsidR="007E5F5E" w:rsidRPr="007E5F5E">
        <w:rPr>
          <w:rFonts w:ascii="Times New Roman" w:hAnsi="Times New Roman" w:cs="Times New Roman"/>
          <w:b/>
          <w:bCs/>
          <w:sz w:val="32"/>
          <w:szCs w:val="32"/>
        </w:rPr>
        <w:t>,</w:t>
      </w:r>
      <w:r w:rsidR="009F7DF0">
        <w:rPr>
          <w:rFonts w:ascii="Times New Roman" w:hAnsi="Times New Roman" w:cs="Times New Roman"/>
          <w:b/>
          <w:bCs/>
          <w:sz w:val="32"/>
          <w:szCs w:val="32"/>
        </w:rPr>
        <w:t xml:space="preserve"> Karimabad,</w:t>
      </w:r>
      <w:r w:rsidR="007E5F5E" w:rsidRPr="007E5F5E">
        <w:rPr>
          <w:rFonts w:ascii="Times New Roman" w:hAnsi="Times New Roman" w:cs="Times New Roman"/>
          <w:b/>
          <w:bCs/>
          <w:sz w:val="32"/>
          <w:szCs w:val="32"/>
        </w:rPr>
        <w:t xml:space="preserve"> Karachi</w:t>
      </w:r>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F623A4" w:rsidRPr="00C97D9F">
        <w:rPr>
          <w:rFonts w:ascii="Times New Roman" w:hAnsi="Times New Roman" w:cs="Times New Roman"/>
          <w:b/>
          <w:bCs/>
          <w:spacing w:val="-2"/>
          <w:sz w:val="20"/>
          <w:szCs w:val="20"/>
        </w:rPr>
        <w:t>STATIONERY</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sidR="002F750D">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sidR="009B1FE4">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sidR="009B1FE4">
        <w:rPr>
          <w:rFonts w:ascii="Times New Roman" w:hAnsi="Times New Roman" w:cs="Times New Roman"/>
          <w:color w:val="000000"/>
          <w:spacing w:val="-1"/>
          <w:sz w:val="24"/>
          <w:szCs w:val="24"/>
        </w:rPr>
        <w:t>lowest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sidR="009B1FE4">
        <w:rPr>
          <w:rFonts w:ascii="Times New Roman" w:hAnsi="Times New Roman" w:cs="Times New Roman"/>
          <w:color w:val="000000"/>
          <w:spacing w:val="-1"/>
          <w:sz w:val="24"/>
          <w:szCs w:val="24"/>
        </w:rPr>
        <w:t>lowest</w:t>
      </w:r>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proofErr w:type="gramStart"/>
      <w:r>
        <w:rPr>
          <w:rFonts w:ascii="Times New Roman" w:hAnsi="Times New Roman" w:cs="Times New Roman"/>
          <w:b/>
          <w:bCs/>
          <w:color w:val="000000"/>
          <w:sz w:val="24"/>
          <w:szCs w:val="24"/>
        </w:rPr>
        <w:t>.</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roofErr w:type="gramEnd"/>
      <w:r>
        <w:rPr>
          <w:rFonts w:ascii="Times New Roman" w:hAnsi="Times New Roman" w:cs="Times New Roman"/>
          <w:b/>
          <w:bCs/>
          <w:color w:val="000000"/>
          <w:sz w:val="24"/>
          <w:szCs w:val="24"/>
        </w:rPr>
        <w:t xml:space="preserve">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proofErr w:type="gramStart"/>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w:t>
      </w:r>
      <w:proofErr w:type="gramEnd"/>
      <w:r>
        <w:rPr>
          <w:rFonts w:ascii="Times New Roman" w:hAnsi="Times New Roman" w:cs="Times New Roman"/>
          <w:b/>
          <w:bCs/>
          <w:color w:val="000000"/>
          <w:sz w:val="24"/>
          <w:szCs w:val="24"/>
        </w:rPr>
        <w:t xml:space="preserve">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r w:rsidR="009B1FE4">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proofErr w:type="gramStart"/>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pStyle w:val="NoSpacing"/>
        <w:rPr>
          <w:rFonts w:ascii="Times New Roman" w:hAnsi="Times New Roman" w:cs="Times New Roman"/>
        </w:rPr>
      </w:pPr>
      <w:r>
        <w:rPr>
          <w:rFonts w:ascii="Times New Roman" w:hAnsi="Times New Roman" w:cs="Times New Roman"/>
        </w:rPr>
        <w:t xml:space="preserve">Phone: </w:t>
      </w:r>
      <w:r w:rsidR="00C97D9F">
        <w:rPr>
          <w:rFonts w:ascii="Times New Roman" w:hAnsi="Times New Roman" w:cs="Times New Roman"/>
        </w:rPr>
        <w:t xml:space="preserve"> 99246093</w:t>
      </w:r>
      <w:r>
        <w:rPr>
          <w:rFonts w:ascii="Times New Roman" w:hAnsi="Times New Roman" w:cs="Times New Roman"/>
        </w:rPr>
        <w:t xml:space="preserve">     </w:t>
      </w:r>
      <w:r w:rsidR="00C97D9F">
        <w:rPr>
          <w:rFonts w:ascii="Times New Roman" w:hAnsi="Times New Roman" w:cs="Times New Roman"/>
        </w:rPr>
        <w:tab/>
      </w:r>
      <w:r w:rsidR="00C97D9F">
        <w:rPr>
          <w:rFonts w:ascii="Times New Roman" w:hAnsi="Times New Roman" w:cs="Times New Roman"/>
        </w:rPr>
        <w:tab/>
      </w:r>
      <w:r>
        <w:rPr>
          <w:rFonts w:ascii="Times New Roman" w:hAnsi="Times New Roman" w:cs="Times New Roman"/>
        </w:rPr>
        <w:t xml:space="preserve">                   No. DEO (M) MALE</w:t>
      </w:r>
      <w:proofErr w:type="gramStart"/>
      <w:r>
        <w:rPr>
          <w:rFonts w:ascii="Times New Roman" w:hAnsi="Times New Roman" w:cs="Times New Roman"/>
        </w:rPr>
        <w:t>/(</w:t>
      </w:r>
      <w:proofErr w:type="gramEnd"/>
      <w:r w:rsidR="00C97D9F">
        <w:rPr>
          <w:rFonts w:ascii="Times New Roman" w:hAnsi="Times New Roman" w:cs="Times New Roman"/>
        </w:rPr>
        <w:t xml:space="preserve"> 017 </w:t>
      </w:r>
      <w:r>
        <w:rPr>
          <w:rFonts w:ascii="Times New Roman" w:hAnsi="Times New Roman" w:cs="Times New Roman"/>
        </w:rPr>
        <w:t>)/2015</w:t>
      </w:r>
    </w:p>
    <w:tbl>
      <w:tblPr>
        <w:tblW w:w="9360" w:type="dxa"/>
        <w:tblInd w:w="2" w:type="dxa"/>
        <w:tblBorders>
          <w:insideH w:val="single" w:sz="4" w:space="0" w:color="000000"/>
        </w:tblBorders>
        <w:tblLayout w:type="fixed"/>
        <w:tblLook w:val="00A0"/>
      </w:tblPr>
      <w:tblGrid>
        <w:gridCol w:w="2126"/>
        <w:gridCol w:w="7234"/>
      </w:tblGrid>
      <w:tr w:rsidR="003D1B66" w:rsidTr="00C97D9F">
        <w:trPr>
          <w:trHeight w:val="1361"/>
        </w:trPr>
        <w:tc>
          <w:tcPr>
            <w:tcW w:w="2126" w:type="dxa"/>
          </w:tcPr>
          <w:p w:rsidR="003D1B66" w:rsidRDefault="003D1B66">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19050" t="0" r="0" b="0"/>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876300" cy="1095375"/>
                          </a:xfrm>
                          <a:prstGeom prst="rect">
                            <a:avLst/>
                          </a:prstGeom>
                          <a:noFill/>
                          <a:ln w="9525">
                            <a:noFill/>
                            <a:miter lim="800000"/>
                            <a:headEnd/>
                            <a:tailEnd/>
                          </a:ln>
                        </pic:spPr>
                      </pic:pic>
                    </a:graphicData>
                  </a:graphic>
                </wp:inline>
              </w:drawing>
            </w:r>
          </w:p>
          <w:p w:rsidR="003D1B66" w:rsidRDefault="003D1B66">
            <w:pPr>
              <w:pStyle w:val="NoSpacing"/>
              <w:rPr>
                <w:rFonts w:ascii="Times New Roman" w:hAnsi="Times New Roman" w:cs="Times New Roman"/>
                <w:b/>
                <w:bCs/>
                <w:sz w:val="24"/>
                <w:szCs w:val="24"/>
              </w:rPr>
            </w:pPr>
          </w:p>
        </w:tc>
        <w:tc>
          <w:tcPr>
            <w:tcW w:w="7234" w:type="dxa"/>
          </w:tcPr>
          <w:p w:rsidR="003D1B66" w:rsidRDefault="003D1B66">
            <w:pPr>
              <w:pStyle w:val="NoSpacing"/>
              <w:jc w:val="center"/>
              <w:rPr>
                <w:rFonts w:ascii="Times New Roman" w:hAnsi="Times New Roman" w:cs="Times New Roman"/>
                <w:b/>
                <w:bCs/>
              </w:rPr>
            </w:pPr>
          </w:p>
          <w:p w:rsidR="003D1B66" w:rsidRDefault="003D1B66">
            <w:pPr>
              <w:pStyle w:val="NoSpacing"/>
              <w:jc w:val="center"/>
              <w:rPr>
                <w:rFonts w:ascii="Times New Roman" w:hAnsi="Times New Roman" w:cs="Times New Roman"/>
                <w:b/>
                <w:bCs/>
                <w:sz w:val="28"/>
                <w:szCs w:val="28"/>
              </w:rPr>
            </w:pPr>
            <w:r>
              <w:rPr>
                <w:rFonts w:ascii="Times New Roman" w:hAnsi="Times New Roman" w:cs="Times New Roman"/>
                <w:b/>
                <w:bCs/>
                <w:sz w:val="28"/>
                <w:szCs w:val="28"/>
              </w:rPr>
              <w:t>OFFICE OF THE</w:t>
            </w:r>
          </w:p>
          <w:p w:rsidR="003D1B66" w:rsidRDefault="003D1B66">
            <w:pPr>
              <w:pStyle w:val="NoSpacing"/>
              <w:jc w:val="center"/>
              <w:rPr>
                <w:rFonts w:ascii="Times New Roman" w:hAnsi="Times New Roman" w:cs="Times New Roman"/>
                <w:b/>
                <w:bCs/>
                <w:sz w:val="28"/>
                <w:szCs w:val="28"/>
              </w:rPr>
            </w:pPr>
            <w:r>
              <w:rPr>
                <w:rFonts w:ascii="Times New Roman" w:hAnsi="Times New Roman" w:cs="Times New Roman"/>
                <w:b/>
                <w:bCs/>
                <w:sz w:val="28"/>
                <w:szCs w:val="28"/>
              </w:rPr>
              <w:t xml:space="preserve">DISTRICT EDUCATION OFFICER </w:t>
            </w:r>
          </w:p>
          <w:p w:rsidR="003D1B66" w:rsidRDefault="003D1B66">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DISTRICT MALIR KARACHI</w:t>
            </w:r>
          </w:p>
          <w:p w:rsidR="003D1B66" w:rsidRDefault="003D1B66">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3D1B66" w:rsidRDefault="003D1B66">
            <w:pPr>
              <w:pStyle w:val="NoSpacing"/>
              <w:rPr>
                <w:rFonts w:ascii="Times New Roman" w:hAnsi="Times New Roman" w:cs="Times New Roman"/>
                <w:sz w:val="24"/>
                <w:szCs w:val="24"/>
              </w:rPr>
            </w:pPr>
            <w:r>
              <w:rPr>
                <w:rFonts w:ascii="Times New Roman" w:hAnsi="Times New Roman" w:cs="Times New Roman"/>
                <w:b/>
                <w:bCs/>
                <w:sz w:val="28"/>
                <w:szCs w:val="28"/>
              </w:rPr>
              <w:t xml:space="preserve">                         </w:t>
            </w:r>
            <w:r>
              <w:rPr>
                <w:rFonts w:ascii="Times New Roman" w:hAnsi="Times New Roman" w:cs="Times New Roman"/>
                <w:sz w:val="24"/>
                <w:szCs w:val="24"/>
              </w:rPr>
              <w:t xml:space="preserve"> </w:t>
            </w:r>
          </w:p>
          <w:p w:rsidR="003D1B66" w:rsidRDefault="003D1B66">
            <w:pPr>
              <w:pStyle w:val="NoSpacing"/>
              <w:rPr>
                <w:rFonts w:ascii="Times New Roman" w:hAnsi="Times New Roman" w:cs="Times New Roman"/>
                <w:b/>
                <w:bCs/>
                <w:sz w:val="28"/>
                <w:szCs w:val="28"/>
              </w:rPr>
            </w:pPr>
            <w:r>
              <w:rPr>
                <w:rFonts w:ascii="Times New Roman" w:hAnsi="Times New Roman" w:cs="Times New Roman"/>
                <w:sz w:val="24"/>
                <w:szCs w:val="24"/>
              </w:rPr>
              <w:t xml:space="preserve">                               Karachi, dated:-     </w:t>
            </w:r>
            <w:r w:rsidR="00C97D9F">
              <w:rPr>
                <w:rFonts w:ascii="Times New Roman" w:hAnsi="Times New Roman" w:cs="Times New Roman"/>
                <w:sz w:val="24"/>
                <w:szCs w:val="24"/>
              </w:rPr>
              <w:t>20-04-2015</w:t>
            </w:r>
          </w:p>
        </w:tc>
      </w:tr>
    </w:tbl>
    <w:p w:rsidR="00C97D9F" w:rsidRDefault="00C97D9F" w:rsidP="003D1B66">
      <w:pPr>
        <w:spacing w:after="0" w:line="240" w:lineRule="auto"/>
        <w:jc w:val="center"/>
        <w:rPr>
          <w:rFonts w:ascii="Times New Roman" w:hAnsi="Times New Roman" w:cs="Times New Roman"/>
          <w:b/>
          <w:bCs/>
          <w:sz w:val="28"/>
          <w:szCs w:val="28"/>
          <w:u w:val="single"/>
        </w:rPr>
      </w:pPr>
    </w:p>
    <w:p w:rsidR="003D1B66" w:rsidRDefault="003D1B66" w:rsidP="003D1B66">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Inviting Bid/Tender</w:t>
      </w:r>
    </w:p>
    <w:p w:rsidR="003D1B66" w:rsidRDefault="003D1B66" w:rsidP="003D1B66">
      <w:pPr>
        <w:spacing w:after="0" w:line="240" w:lineRule="auto"/>
        <w:jc w:val="center"/>
        <w:rPr>
          <w:rFonts w:ascii="Times New Roman" w:hAnsi="Times New Roman" w:cs="Times New Roman"/>
          <w:b/>
          <w:bCs/>
          <w:sz w:val="28"/>
          <w:szCs w:val="28"/>
          <w:u w:val="single"/>
        </w:rPr>
      </w:pPr>
    </w:p>
    <w:p w:rsidR="003D1B66" w:rsidRDefault="003D1B66" w:rsidP="003D1B66">
      <w:pPr>
        <w:spacing w:after="0" w:line="240" w:lineRule="auto"/>
        <w:jc w:val="both"/>
        <w:rPr>
          <w:rFonts w:ascii="Times New Roman" w:hAnsi="Times New Roman" w:cs="Times New Roman"/>
          <w:sz w:val="24"/>
          <w:szCs w:val="24"/>
        </w:rPr>
      </w:pPr>
      <w:r>
        <w:rPr>
          <w:rFonts w:ascii="Times New Roman" w:hAnsi="Times New Roman" w:cs="Times New Roman"/>
        </w:rPr>
        <w:t xml:space="preserve">Regional Procurement Committee </w:t>
      </w:r>
      <w:r>
        <w:rPr>
          <w:rFonts w:ascii="Times New Roman" w:hAnsi="Times New Roman" w:cs="Times New Roman"/>
          <w:b/>
          <w:bCs/>
        </w:rPr>
        <w:t>Karachi</w:t>
      </w:r>
      <w:r>
        <w:rPr>
          <w:rFonts w:ascii="Times New Roman" w:hAnsi="Times New Roman" w:cs="Times New Roman"/>
        </w:rPr>
        <w:t xml:space="preserve"> invites sealed bids for </w:t>
      </w:r>
      <w:r>
        <w:rPr>
          <w:rFonts w:ascii="Times New Roman" w:hAnsi="Times New Roman" w:cs="Times New Roman"/>
          <w:b/>
          <w:bCs/>
        </w:rPr>
        <w:t xml:space="preserve">“Procurement of School Goods and Supplies” </w:t>
      </w:r>
      <w:r>
        <w:rPr>
          <w:rFonts w:ascii="Times New Roman" w:hAnsi="Times New Roman" w:cs="Times New Roman"/>
        </w:rPr>
        <w:t xml:space="preserve">under School Specific Budget 2014-15 for </w:t>
      </w:r>
      <w:r>
        <w:rPr>
          <w:rFonts w:ascii="Times New Roman" w:hAnsi="Times New Roman" w:cs="Times New Roman"/>
          <w:b/>
          <w:bCs/>
        </w:rPr>
        <w:t xml:space="preserve">District Malir, Karimabad, </w:t>
      </w:r>
      <w:proofErr w:type="gramStart"/>
      <w:r>
        <w:rPr>
          <w:rFonts w:ascii="Times New Roman" w:hAnsi="Times New Roman" w:cs="Times New Roman"/>
          <w:b/>
          <w:bCs/>
        </w:rPr>
        <w:t>Karachi</w:t>
      </w:r>
      <w:proofErr w:type="gramEnd"/>
      <w:r>
        <w:rPr>
          <w:rFonts w:ascii="Times New Roman" w:hAnsi="Times New Roman" w:cs="Times New Roman"/>
          <w:b/>
          <w:bCs/>
        </w:rPr>
        <w:t xml:space="preserve">. </w:t>
      </w:r>
      <w:r>
        <w:rPr>
          <w:rFonts w:ascii="Times New Roman" w:hAnsi="Times New Roman" w:cs="Times New Roman"/>
        </w:rPr>
        <w:t>Bidding will be conducted under Single Stage Two Envelope procurement process and is open to all eligible bidders who meet the minimum eligibility criteria as stipulated in the bidding documents.</w:t>
      </w:r>
    </w:p>
    <w:p w:rsidR="003D1B66" w:rsidRDefault="003D1B66" w:rsidP="003D1B66">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3D1B66" w:rsidTr="003D1B66">
        <w:tc>
          <w:tcPr>
            <w:tcW w:w="947" w:type="dxa"/>
            <w:tcBorders>
              <w:top w:val="single" w:sz="8" w:space="0" w:color="404040"/>
              <w:left w:val="single" w:sz="8" w:space="0" w:color="404040"/>
              <w:bottom w:val="single" w:sz="8" w:space="0" w:color="404040"/>
              <w:right w:val="nil"/>
            </w:tcBorders>
            <w:shd w:val="clear" w:color="auto" w:fill="000000"/>
            <w:hideMark/>
          </w:tcPr>
          <w:p w:rsidR="003D1B66" w:rsidRDefault="003D1B66">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Tender ref.</w:t>
            </w:r>
          </w:p>
        </w:tc>
        <w:tc>
          <w:tcPr>
            <w:tcW w:w="1837" w:type="dxa"/>
            <w:tcBorders>
              <w:top w:val="single" w:sz="8" w:space="0" w:color="404040"/>
              <w:left w:val="nil"/>
              <w:bottom w:val="single" w:sz="8" w:space="0" w:color="404040"/>
              <w:right w:val="nil"/>
            </w:tcBorders>
            <w:shd w:val="clear" w:color="auto" w:fill="000000"/>
            <w:hideMark/>
          </w:tcPr>
          <w:p w:rsidR="003D1B66" w:rsidRDefault="003D1B66">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Package Description</w:t>
            </w:r>
          </w:p>
        </w:tc>
        <w:tc>
          <w:tcPr>
            <w:tcW w:w="1944" w:type="dxa"/>
            <w:tcBorders>
              <w:top w:val="single" w:sz="8" w:space="0" w:color="404040"/>
              <w:left w:val="nil"/>
              <w:bottom w:val="single" w:sz="8" w:space="0" w:color="404040"/>
              <w:right w:val="nil"/>
            </w:tcBorders>
            <w:shd w:val="clear" w:color="auto" w:fill="000000"/>
            <w:hideMark/>
          </w:tcPr>
          <w:p w:rsidR="003D1B66" w:rsidRDefault="003D1B66">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Quantity &amp; Specifications</w:t>
            </w:r>
          </w:p>
        </w:tc>
        <w:tc>
          <w:tcPr>
            <w:tcW w:w="1431" w:type="dxa"/>
            <w:tcBorders>
              <w:top w:val="single" w:sz="8" w:space="0" w:color="404040"/>
              <w:left w:val="nil"/>
              <w:bottom w:val="single" w:sz="8" w:space="0" w:color="404040"/>
              <w:right w:val="nil"/>
            </w:tcBorders>
            <w:shd w:val="clear" w:color="auto" w:fill="000000"/>
            <w:hideMark/>
          </w:tcPr>
          <w:p w:rsidR="003D1B66" w:rsidRDefault="003D1B66">
            <w:pPr>
              <w:jc w:val="center"/>
              <w:rPr>
                <w:rFonts w:ascii="Arial Narrow" w:hAnsi="Arial Narrow" w:cs="Arial Narrow"/>
                <w:b/>
                <w:bCs/>
                <w:color w:val="FFFFFF"/>
                <w:sz w:val="20"/>
                <w:szCs w:val="20"/>
              </w:rPr>
            </w:pPr>
            <w:r>
              <w:rPr>
                <w:rFonts w:ascii="Arial Narrow" w:hAnsi="Arial Narrow" w:cs="Arial Narrow"/>
                <w:color w:val="FFFFFF"/>
                <w:sz w:val="20"/>
                <w:szCs w:val="20"/>
              </w:rPr>
              <w:t>Bid Submission Date &amp; time</w:t>
            </w:r>
          </w:p>
        </w:tc>
        <w:tc>
          <w:tcPr>
            <w:tcW w:w="1607" w:type="dxa"/>
            <w:tcBorders>
              <w:top w:val="single" w:sz="8" w:space="0" w:color="404040"/>
              <w:left w:val="nil"/>
              <w:bottom w:val="single" w:sz="8" w:space="0" w:color="404040"/>
              <w:right w:val="nil"/>
            </w:tcBorders>
            <w:shd w:val="clear" w:color="auto" w:fill="000000"/>
            <w:hideMark/>
          </w:tcPr>
          <w:p w:rsidR="003D1B66" w:rsidRDefault="003D1B66">
            <w:pPr>
              <w:jc w:val="center"/>
              <w:rPr>
                <w:rFonts w:ascii="Arial Narrow" w:hAnsi="Arial Narrow" w:cs="Arial Narrow"/>
                <w:b/>
                <w:bCs/>
                <w:color w:val="FFFFFF"/>
                <w:sz w:val="20"/>
                <w:szCs w:val="20"/>
              </w:rPr>
            </w:pPr>
            <w:r>
              <w:rPr>
                <w:rFonts w:ascii="Arial Narrow" w:hAnsi="Arial Narrow" w:cs="Arial Narrow"/>
                <w:color w:val="FFFFFF"/>
                <w:sz w:val="20"/>
                <w:szCs w:val="20"/>
              </w:rPr>
              <w:t>Technical Bid opening date &amp; Time</w:t>
            </w:r>
          </w:p>
        </w:tc>
      </w:tr>
      <w:tr w:rsidR="003D1B66" w:rsidTr="003D1B66">
        <w:tc>
          <w:tcPr>
            <w:tcW w:w="947" w:type="dxa"/>
            <w:tcBorders>
              <w:top w:val="single" w:sz="8" w:space="0" w:color="404040"/>
              <w:left w:val="single" w:sz="8" w:space="0" w:color="404040"/>
              <w:bottom w:val="single" w:sz="8" w:space="0" w:color="404040"/>
              <w:right w:val="nil"/>
            </w:tcBorders>
            <w:shd w:val="clear" w:color="auto" w:fill="C0C0C0"/>
            <w:hideMark/>
          </w:tcPr>
          <w:p w:rsidR="003D1B66" w:rsidRDefault="003D1B66">
            <w:pPr>
              <w:spacing w:after="0" w:line="240" w:lineRule="auto"/>
              <w:jc w:val="center"/>
              <w:rPr>
                <w:rFonts w:ascii="Arial Narrow" w:hAnsi="Arial Narrow" w:cs="Arial Narrow"/>
                <w:b/>
                <w:bCs/>
                <w:sz w:val="20"/>
                <w:szCs w:val="20"/>
              </w:rPr>
            </w:pPr>
            <w:r>
              <w:rPr>
                <w:rFonts w:ascii="Arial Narrow" w:hAnsi="Arial Narrow" w:cs="Arial Narrow"/>
                <w:b/>
                <w:bCs/>
                <w:sz w:val="20"/>
                <w:szCs w:val="20"/>
              </w:rPr>
              <w:t>SSB-480</w:t>
            </w:r>
          </w:p>
        </w:tc>
        <w:tc>
          <w:tcPr>
            <w:tcW w:w="1837" w:type="dxa"/>
            <w:tcBorders>
              <w:top w:val="single" w:sz="8" w:space="0" w:color="404040"/>
              <w:left w:val="nil"/>
              <w:bottom w:val="single" w:sz="8" w:space="0" w:color="404040"/>
              <w:right w:val="nil"/>
            </w:tcBorders>
            <w:shd w:val="clear" w:color="auto" w:fill="C0C0C0"/>
            <w:hideMark/>
          </w:tcPr>
          <w:p w:rsidR="003D1B66" w:rsidRDefault="003D1B66">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top w:val="single" w:sz="8" w:space="0" w:color="404040"/>
              <w:left w:val="nil"/>
              <w:bottom w:val="single" w:sz="8" w:space="0" w:color="404040"/>
              <w:right w:val="nil"/>
            </w:tcBorders>
            <w:shd w:val="clear" w:color="auto" w:fill="C0C0C0"/>
            <w:hideMark/>
          </w:tcPr>
          <w:p w:rsidR="003D1B66" w:rsidRDefault="003D1B66">
            <w:pPr>
              <w:spacing w:after="0" w:line="240" w:lineRule="auto"/>
              <w:jc w:val="center"/>
              <w:rPr>
                <w:rFonts w:ascii="Arial Narrow" w:hAnsi="Arial Narrow" w:cs="Arial Narrow"/>
                <w:b/>
                <w:bCs/>
                <w:sz w:val="20"/>
                <w:szCs w:val="20"/>
              </w:rPr>
            </w:pPr>
            <w:r>
              <w:rPr>
                <w:rFonts w:ascii="Arial Narrow" w:hAnsi="Arial Narrow" w:cs="Arial Narrow"/>
                <w:b/>
                <w:bCs/>
                <w:sz w:val="20"/>
                <w:szCs w:val="20"/>
              </w:rPr>
              <w:t>Refer bidding documents</w:t>
            </w:r>
          </w:p>
        </w:tc>
        <w:tc>
          <w:tcPr>
            <w:tcW w:w="1431" w:type="dxa"/>
            <w:tcBorders>
              <w:top w:val="single" w:sz="8" w:space="0" w:color="404040"/>
              <w:left w:val="nil"/>
              <w:bottom w:val="single" w:sz="8" w:space="0" w:color="404040"/>
              <w:right w:val="nil"/>
            </w:tcBorders>
            <w:shd w:val="clear" w:color="auto" w:fill="C0C0C0"/>
            <w:hideMark/>
          </w:tcPr>
          <w:p w:rsidR="003D1B66" w:rsidRDefault="00C97D9F">
            <w:pPr>
              <w:jc w:val="center"/>
              <w:rPr>
                <w:rFonts w:ascii="Arial Narrow" w:hAnsi="Arial Narrow" w:cs="Arial Narrow"/>
                <w:b/>
                <w:bCs/>
                <w:sz w:val="20"/>
                <w:szCs w:val="20"/>
              </w:rPr>
            </w:pPr>
            <w:r>
              <w:rPr>
                <w:rFonts w:ascii="Arial Narrow" w:hAnsi="Arial Narrow" w:cs="Arial Narrow"/>
                <w:b/>
                <w:bCs/>
                <w:sz w:val="20"/>
                <w:szCs w:val="20"/>
              </w:rPr>
              <w:t>20-04-2015</w:t>
            </w:r>
            <w:r w:rsidR="003D1B66">
              <w:rPr>
                <w:rFonts w:ascii="Arial Narrow" w:hAnsi="Arial Narrow" w:cs="Arial Narrow"/>
                <w:b/>
                <w:bCs/>
                <w:sz w:val="20"/>
                <w:szCs w:val="20"/>
              </w:rPr>
              <w:t xml:space="preserve">              01:00 PM</w:t>
            </w:r>
          </w:p>
        </w:tc>
        <w:tc>
          <w:tcPr>
            <w:tcW w:w="1607" w:type="dxa"/>
            <w:tcBorders>
              <w:top w:val="single" w:sz="8" w:space="0" w:color="404040"/>
              <w:left w:val="nil"/>
              <w:bottom w:val="single" w:sz="8" w:space="0" w:color="404040"/>
              <w:right w:val="nil"/>
            </w:tcBorders>
            <w:shd w:val="clear" w:color="auto" w:fill="C0C0C0"/>
            <w:hideMark/>
          </w:tcPr>
          <w:p w:rsidR="003D1B66" w:rsidRDefault="00C97D9F">
            <w:pPr>
              <w:jc w:val="center"/>
              <w:rPr>
                <w:rFonts w:ascii="Arial Narrow" w:hAnsi="Arial Narrow" w:cs="Arial Narrow"/>
                <w:b/>
                <w:bCs/>
                <w:sz w:val="20"/>
                <w:szCs w:val="20"/>
              </w:rPr>
            </w:pPr>
            <w:r>
              <w:rPr>
                <w:rFonts w:ascii="Arial Narrow" w:hAnsi="Arial Narrow" w:cs="Arial Narrow"/>
                <w:b/>
                <w:bCs/>
                <w:sz w:val="20"/>
                <w:szCs w:val="20"/>
              </w:rPr>
              <w:t>20-04-2015</w:t>
            </w:r>
            <w:r w:rsidR="003D1B66">
              <w:rPr>
                <w:rFonts w:ascii="Arial Narrow" w:hAnsi="Arial Narrow" w:cs="Arial Narrow"/>
                <w:b/>
                <w:bCs/>
                <w:sz w:val="20"/>
                <w:szCs w:val="20"/>
              </w:rPr>
              <w:t xml:space="preserve">              02:00 PM</w:t>
            </w:r>
          </w:p>
        </w:tc>
      </w:tr>
    </w:tbl>
    <w:p w:rsidR="003D1B66" w:rsidRDefault="003D1B66" w:rsidP="003D1B66">
      <w:pPr>
        <w:spacing w:after="0" w:line="240" w:lineRule="auto"/>
        <w:jc w:val="center"/>
        <w:rPr>
          <w:rFonts w:ascii="Times New Roman" w:hAnsi="Times New Roman" w:cs="Times New Roman"/>
          <w:b/>
          <w:bCs/>
          <w:u w:val="single"/>
        </w:rPr>
      </w:pPr>
    </w:p>
    <w:p w:rsidR="003D1B66" w:rsidRDefault="003D1B66" w:rsidP="003D1B66">
      <w:pPr>
        <w:spacing w:after="0" w:line="240" w:lineRule="auto"/>
        <w:jc w:val="both"/>
        <w:rPr>
          <w:rFonts w:ascii="Times New Roman" w:hAnsi="Times New Roman" w:cs="Times New Roman"/>
        </w:rPr>
      </w:pPr>
      <w:r>
        <w:rPr>
          <w:rFonts w:ascii="Times New Roman" w:hAnsi="Times New Roman" w:cs="Times New Roman"/>
        </w:rPr>
        <w:t xml:space="preserve">Bidding documents can be obtained from </w:t>
      </w:r>
      <w:r w:rsidR="00C97D9F">
        <w:rPr>
          <w:rFonts w:ascii="Times New Roman" w:hAnsi="Times New Roman" w:cs="Times New Roman"/>
          <w:b/>
        </w:rPr>
        <w:t>06-04-2015</w:t>
      </w:r>
      <w:r>
        <w:rPr>
          <w:rFonts w:ascii="Times New Roman" w:hAnsi="Times New Roman" w:cs="Times New Roman"/>
        </w:rPr>
        <w:t xml:space="preserve"> to </w:t>
      </w:r>
      <w:r w:rsidR="00C97D9F">
        <w:rPr>
          <w:rFonts w:ascii="Times New Roman" w:hAnsi="Times New Roman" w:cs="Times New Roman"/>
          <w:b/>
        </w:rPr>
        <w:t>20-04-2015</w:t>
      </w:r>
      <w:r>
        <w:rPr>
          <w:rFonts w:ascii="Times New Roman" w:hAnsi="Times New Roman" w:cs="Times New Roman"/>
        </w:rPr>
        <w:t xml:space="preserve"> on submission of a written application, upon payment of non-refundable fee </w:t>
      </w:r>
      <w:proofErr w:type="gramStart"/>
      <w:r>
        <w:rPr>
          <w:rFonts w:ascii="Times New Roman" w:hAnsi="Times New Roman" w:cs="Times New Roman"/>
        </w:rPr>
        <w:t xml:space="preserve">of  </w:t>
      </w:r>
      <w:r>
        <w:rPr>
          <w:rFonts w:ascii="Times New Roman" w:hAnsi="Times New Roman" w:cs="Times New Roman"/>
          <w:b/>
          <w:bCs/>
        </w:rPr>
        <w:t>Rs.2000</w:t>
      </w:r>
      <w:proofErr w:type="gramEnd"/>
      <w:r>
        <w:rPr>
          <w:rFonts w:ascii="Times New Roman" w:hAnsi="Times New Roman" w:cs="Times New Roman"/>
          <w:b/>
          <w:bCs/>
        </w:rPr>
        <w:t xml:space="preserve">/- (Two Thousand) </w:t>
      </w:r>
      <w:r>
        <w:rPr>
          <w:rFonts w:ascii="Times New Roman" w:hAnsi="Times New Roman" w:cs="Times New Roman"/>
        </w:rPr>
        <w:t xml:space="preserve">through bank draft / pay order drawn in favor of </w:t>
      </w:r>
      <w:r>
        <w:rPr>
          <w:rFonts w:ascii="Times New Roman" w:hAnsi="Times New Roman" w:cs="Times New Roman"/>
          <w:b/>
          <w:bCs/>
        </w:rPr>
        <w:t>District Education Officer, District Malir  Karimabad,  Karachi</w:t>
      </w:r>
      <w:r>
        <w:rPr>
          <w:rFonts w:ascii="Times New Roman" w:hAnsi="Times New Roman" w:cs="Times New Roman"/>
        </w:rPr>
        <w:t xml:space="preserve"> from the address given below from  </w:t>
      </w:r>
      <w:r>
        <w:rPr>
          <w:rFonts w:ascii="Times New Roman" w:hAnsi="Times New Roman" w:cs="Times New Roman"/>
          <w:b/>
        </w:rPr>
        <w:t>10</w:t>
      </w:r>
      <w:r>
        <w:rPr>
          <w:rFonts w:ascii="Times New Roman" w:hAnsi="Times New Roman" w:cs="Times New Roman"/>
          <w:b/>
          <w:bCs/>
        </w:rPr>
        <w:t>:00 am to 4:00 pm</w:t>
      </w:r>
      <w:r>
        <w:rPr>
          <w:rFonts w:ascii="Times New Roman" w:hAnsi="Times New Roman" w:cs="Times New Roman"/>
        </w:rPr>
        <w:t xml:space="preserve"> after the publication of Notice Inviting Tender till closing thereof. </w:t>
      </w:r>
    </w:p>
    <w:p w:rsidR="003D1B66" w:rsidRDefault="003D1B66" w:rsidP="003D1B66">
      <w:pPr>
        <w:tabs>
          <w:tab w:val="left" w:pos="2020"/>
        </w:tabs>
        <w:spacing w:after="0" w:line="240" w:lineRule="auto"/>
        <w:rPr>
          <w:rFonts w:ascii="Times New Roman" w:hAnsi="Times New Roman" w:cs="Times New Roman"/>
        </w:rPr>
      </w:pPr>
      <w:r>
        <w:rPr>
          <w:rFonts w:ascii="Times New Roman" w:hAnsi="Times New Roman" w:cs="Times New Roman"/>
        </w:rPr>
        <w:tab/>
      </w:r>
    </w:p>
    <w:p w:rsidR="003D1B66" w:rsidRDefault="003D1B66" w:rsidP="003D1B66">
      <w:pPr>
        <w:spacing w:after="0" w:line="240" w:lineRule="auto"/>
        <w:jc w:val="both"/>
        <w:rPr>
          <w:rFonts w:ascii="Times New Roman" w:hAnsi="Times New Roman" w:cs="Times New Roman"/>
        </w:rPr>
      </w:pPr>
      <w:r>
        <w:rPr>
          <w:rFonts w:ascii="Times New Roman" w:hAnsi="Times New Roman" w:cs="Times New Roman"/>
        </w:rPr>
        <w:t xml:space="preserve">Bid should be submitted at the Office of </w:t>
      </w:r>
      <w:r>
        <w:rPr>
          <w:rFonts w:ascii="Times New Roman" w:hAnsi="Times New Roman" w:cs="Times New Roman"/>
          <w:b/>
        </w:rPr>
        <w:t xml:space="preserve">District Education Officer, District </w:t>
      </w:r>
      <w:r>
        <w:rPr>
          <w:rFonts w:ascii="Times New Roman" w:hAnsi="Times New Roman" w:cs="Times New Roman"/>
          <w:b/>
          <w:bCs/>
        </w:rPr>
        <w:t xml:space="preserve">Malir </w:t>
      </w:r>
      <w:r>
        <w:rPr>
          <w:rFonts w:ascii="Times New Roman" w:hAnsi="Times New Roman" w:cs="Times New Roman"/>
          <w:b/>
        </w:rPr>
        <w:t>Karimabad, Karachi,</w:t>
      </w:r>
      <w:r>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3D1B66" w:rsidRDefault="003D1B66" w:rsidP="003D1B66">
      <w:pPr>
        <w:spacing w:after="0" w:line="240" w:lineRule="auto"/>
        <w:rPr>
          <w:rFonts w:ascii="Times New Roman" w:hAnsi="Times New Roman" w:cs="Times New Roman"/>
        </w:rPr>
      </w:pPr>
    </w:p>
    <w:p w:rsidR="003D1B66" w:rsidRDefault="003D1B66" w:rsidP="003D1B66">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Pr>
          <w:rFonts w:ascii="Times New Roman" w:hAnsi="Times New Roman" w:cs="Times New Roman"/>
          <w:b/>
          <w:bCs/>
        </w:rPr>
        <w:t xml:space="preserve">Financial Proposal </w:t>
      </w:r>
      <w:r>
        <w:rPr>
          <w:rFonts w:ascii="Times New Roman" w:hAnsi="Times New Roman" w:cs="Times New Roman"/>
        </w:rPr>
        <w:t>in sealed envelope</w:t>
      </w:r>
      <w:r>
        <w:rPr>
          <w:rFonts w:ascii="Times New Roman" w:hAnsi="Times New Roman" w:cs="Times New Roman"/>
          <w:b/>
          <w:bCs/>
        </w:rPr>
        <w:t xml:space="preserve"> </w:t>
      </w:r>
      <w:r>
        <w:rPr>
          <w:rFonts w:ascii="Times New Roman" w:hAnsi="Times New Roman" w:cs="Times New Roman"/>
        </w:rPr>
        <w:t xml:space="preserve">in form of Pay Order/Bank Draft from any Scheduled Bank in favor of </w:t>
      </w:r>
      <w:r>
        <w:rPr>
          <w:rFonts w:ascii="Times New Roman" w:hAnsi="Times New Roman" w:cs="Times New Roman"/>
          <w:b/>
        </w:rPr>
        <w:t xml:space="preserve">District Education Officer, District </w:t>
      </w:r>
      <w:r>
        <w:rPr>
          <w:rFonts w:ascii="Times New Roman" w:hAnsi="Times New Roman" w:cs="Times New Roman"/>
          <w:b/>
          <w:bCs/>
        </w:rPr>
        <w:t xml:space="preserve">Malir </w:t>
      </w:r>
      <w:r>
        <w:rPr>
          <w:rFonts w:ascii="Times New Roman" w:hAnsi="Times New Roman" w:cs="Times New Roman"/>
          <w:b/>
        </w:rPr>
        <w:t xml:space="preserve">Karimabad, </w:t>
      </w:r>
      <w:proofErr w:type="gramStart"/>
      <w:r>
        <w:rPr>
          <w:rFonts w:ascii="Times New Roman" w:hAnsi="Times New Roman" w:cs="Times New Roman"/>
          <w:b/>
        </w:rPr>
        <w:t>Karachi</w:t>
      </w:r>
      <w:proofErr w:type="gramEnd"/>
      <w:r>
        <w:rPr>
          <w:rFonts w:ascii="Times New Roman" w:hAnsi="Times New Roman" w:cs="Times New Roman"/>
          <w:b/>
        </w:rPr>
        <w:t xml:space="preserve">. </w:t>
      </w:r>
    </w:p>
    <w:p w:rsidR="003D1B66" w:rsidRDefault="003D1B66" w:rsidP="003D1B66">
      <w:pPr>
        <w:spacing w:after="0" w:line="240" w:lineRule="auto"/>
        <w:rPr>
          <w:rFonts w:ascii="Times New Roman" w:hAnsi="Times New Roman" w:cs="Times New Roman"/>
        </w:rPr>
      </w:pPr>
      <w:r>
        <w:rPr>
          <w:rFonts w:ascii="Times New Roman" w:hAnsi="Times New Roman" w:cs="Times New Roman"/>
        </w:rPr>
        <w:tab/>
      </w:r>
    </w:p>
    <w:p w:rsidR="003D1B66" w:rsidRDefault="003D1B66" w:rsidP="003D1B66">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C97D9F">
        <w:rPr>
          <w:rFonts w:ascii="Times New Roman" w:hAnsi="Times New Roman" w:cs="Times New Roman"/>
          <w:b/>
        </w:rPr>
        <w:t>20-04-2015</w:t>
      </w:r>
      <w:r>
        <w:rPr>
          <w:rFonts w:ascii="Times New Roman" w:hAnsi="Times New Roman" w:cs="Times New Roman"/>
        </w:rPr>
        <w:t xml:space="preserve"> at </w:t>
      </w:r>
      <w:r>
        <w:rPr>
          <w:rFonts w:ascii="Times New Roman" w:hAnsi="Times New Roman" w:cs="Times New Roman"/>
          <w:b/>
          <w:bCs/>
        </w:rPr>
        <w:t>1:00 pm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 xml:space="preserve">2:00 pm </w:t>
      </w:r>
      <w:r>
        <w:rPr>
          <w:rFonts w:ascii="Times New Roman" w:hAnsi="Times New Roman" w:cs="Times New Roman"/>
          <w:bCs/>
        </w:rPr>
        <w:t>on the</w:t>
      </w:r>
      <w:r>
        <w:rPr>
          <w:rFonts w:ascii="Times New Roman" w:hAnsi="Times New Roman" w:cs="Times New Roman"/>
          <w:b/>
          <w:bCs/>
        </w:rPr>
        <w:t xml:space="preserve"> </w:t>
      </w:r>
      <w:r>
        <w:rPr>
          <w:rFonts w:ascii="Times New Roman" w:hAnsi="Times New Roman" w:cs="Times New Roman"/>
        </w:rPr>
        <w:t>same day.</w:t>
      </w:r>
    </w:p>
    <w:p w:rsidR="003D1B66" w:rsidRDefault="003D1B66" w:rsidP="003D1B66">
      <w:pPr>
        <w:spacing w:after="0" w:line="240" w:lineRule="auto"/>
        <w:rPr>
          <w:rFonts w:ascii="Times New Roman" w:hAnsi="Times New Roman" w:cs="Times New Roman"/>
        </w:rPr>
      </w:pPr>
    </w:p>
    <w:p w:rsidR="003D1B66" w:rsidRDefault="003D1B66" w:rsidP="003D1B66">
      <w:pPr>
        <w:spacing w:after="0" w:line="240" w:lineRule="auto"/>
        <w:rPr>
          <w:rFonts w:ascii="Times New Roman" w:hAnsi="Times New Roman" w:cs="Times New Roman"/>
        </w:rPr>
      </w:pPr>
      <w:r>
        <w:rPr>
          <w:rFonts w:ascii="Times New Roman" w:hAnsi="Times New Roman" w:cs="Times New Roman"/>
        </w:rPr>
        <w:t>Bids will be rejected if following conditions are not met.</w:t>
      </w:r>
    </w:p>
    <w:p w:rsidR="003D1B66" w:rsidRDefault="003D1B66" w:rsidP="003D1B66">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Conditional and telegraphic bids/tenders.</w:t>
      </w:r>
    </w:p>
    <w:p w:rsidR="003D1B66" w:rsidRDefault="003D1B66" w:rsidP="003D1B66">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not accompanied by bid security of required amount and form.</w:t>
      </w:r>
    </w:p>
    <w:p w:rsidR="003D1B66" w:rsidRDefault="003D1B66" w:rsidP="003D1B66">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received after the specified date and time.</w:t>
      </w:r>
    </w:p>
    <w:p w:rsidR="003D1B66" w:rsidRDefault="003D1B66" w:rsidP="003D1B66">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of black listed firms.</w:t>
      </w:r>
    </w:p>
    <w:p w:rsidR="003D1B66" w:rsidRDefault="003D1B66" w:rsidP="003D1B66">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ind w:left="720"/>
        <w:rPr>
          <w:rFonts w:ascii="Times New Roman" w:hAnsi="Times New Roman" w:cs="Times New Roman"/>
        </w:rPr>
      </w:pPr>
    </w:p>
    <w:p w:rsidR="003D1B66" w:rsidRDefault="003D1B66" w:rsidP="003D1B66">
      <w:pPr>
        <w:spacing w:after="0" w:line="240" w:lineRule="auto"/>
        <w:jc w:val="both"/>
        <w:rPr>
          <w:rFonts w:ascii="Times New Roman" w:hAnsi="Times New Roman" w:cs="Times New Roman"/>
        </w:rPr>
      </w:pPr>
      <w:r>
        <w:rPr>
          <w:rFonts w:ascii="Times New Roman" w:hAnsi="Times New Roman"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31" w:history="1">
        <w:r>
          <w:rPr>
            <w:rStyle w:val="Hyperlink"/>
            <w:rFonts w:ascii="Times New Roman" w:hAnsi="Times New Roman" w:cs="Times New Roman"/>
          </w:rPr>
          <w:t>www.pprasindh.gov.pk</w:t>
        </w:r>
      </w:hyperlink>
    </w:p>
    <w:p w:rsidR="003D1B66" w:rsidRDefault="003D1B66" w:rsidP="003D1B66">
      <w:pPr>
        <w:spacing w:after="0" w:line="240" w:lineRule="auto"/>
        <w:rPr>
          <w:rFonts w:ascii="Times New Roman" w:hAnsi="Times New Roman" w:cs="Times New Roman"/>
        </w:rPr>
      </w:pPr>
    </w:p>
    <w:p w:rsidR="003D1B66" w:rsidRDefault="003D1B66" w:rsidP="003D1B66">
      <w:pPr>
        <w:spacing w:after="0" w:line="240" w:lineRule="auto"/>
        <w:rPr>
          <w:rFonts w:ascii="Times New Roman" w:hAnsi="Times New Roman" w:cs="Times New Roman"/>
        </w:rPr>
      </w:pPr>
      <w:r>
        <w:rPr>
          <w:rFonts w:ascii="Times New Roman" w:hAnsi="Times New Roman" w:cs="Times New Roman"/>
        </w:rPr>
        <w:t>All applicable Government Taxes shall apply.</w:t>
      </w:r>
    </w:p>
    <w:p w:rsidR="003D1B66" w:rsidRDefault="003D1B66" w:rsidP="003D1B66">
      <w:pPr>
        <w:spacing w:after="0" w:line="240" w:lineRule="auto"/>
        <w:rPr>
          <w:rFonts w:ascii="Times New Roman" w:hAnsi="Times New Roman" w:cs="Times New Roman"/>
        </w:rPr>
      </w:pPr>
    </w:p>
    <w:p w:rsidR="003D1B66" w:rsidRDefault="003D1B66" w:rsidP="003D1B66">
      <w:pPr>
        <w:spacing w:after="0" w:line="240" w:lineRule="auto"/>
        <w:rPr>
          <w:rFonts w:ascii="Times New Roman" w:hAnsi="Times New Roman" w:cs="Times New Roman"/>
        </w:rPr>
      </w:pPr>
    </w:p>
    <w:p w:rsidR="003D1B66" w:rsidRDefault="000E4BD4" w:rsidP="003D1B66">
      <w:pPr>
        <w:spacing w:after="0" w:line="240" w:lineRule="auto"/>
        <w:rPr>
          <w:rFonts w:ascii="Times New Roman" w:hAnsi="Times New Roman" w:cs="Times New Roman"/>
        </w:rPr>
      </w:pPr>
      <w:r w:rsidRPr="000E4BD4">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C97D9F" w:rsidRDefault="00C97D9F" w:rsidP="003D1B66">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C97D9F" w:rsidRDefault="00C97D9F" w:rsidP="003D1B66">
                  <w:pPr>
                    <w:spacing w:after="0"/>
                    <w:jc w:val="center"/>
                    <w:rPr>
                      <w:rFonts w:ascii="Times New Roman" w:hAnsi="Times New Roman" w:cs="Times New Roman"/>
                      <w:b/>
                      <w:bCs/>
                      <w:u w:val="single"/>
                    </w:rPr>
                  </w:pPr>
                  <w:r>
                    <w:rPr>
                      <w:rFonts w:ascii="Times New Roman" w:hAnsi="Times New Roman" w:cs="Times New Roman"/>
                      <w:b/>
                      <w:bCs/>
                    </w:rPr>
                    <w:t>DISTRICT MALIR KARIMABAD KARACHI</w:t>
                  </w:r>
                </w:p>
              </w:txbxContent>
            </v:textbox>
          </v:shape>
        </w:pict>
      </w:r>
      <w:r w:rsidRPr="000E4BD4">
        <w:pict>
          <v:shape id="Text Box 1" o:spid="_x0000_s1031" type="#_x0000_t202" style="position:absolute;margin-left:-8.25pt;margin-top:44.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C97D9F" w:rsidRDefault="00C97D9F" w:rsidP="003D1B66"/>
              </w:txbxContent>
            </v:textbox>
          </v:shape>
        </w:pict>
      </w:r>
    </w:p>
    <w:p w:rsidR="003D1B66" w:rsidRDefault="003D1B66" w:rsidP="003D1B66">
      <w:pPr>
        <w:rPr>
          <w:rFonts w:ascii="Times New Roman" w:hAnsi="Times New Roman" w:cs="Times New Roman"/>
        </w:rPr>
      </w:pPr>
    </w:p>
    <w:p w:rsidR="003D1B66" w:rsidRDefault="003D1B66" w:rsidP="003D1B66">
      <w:pPr>
        <w:rPr>
          <w:rFonts w:ascii="Times New Roman" w:hAnsi="Times New Roman" w:cs="Times New Roman"/>
        </w:rPr>
      </w:pPr>
    </w:p>
    <w:p w:rsidR="003D1B66" w:rsidRDefault="003D1B66" w:rsidP="003D1B66">
      <w:pPr>
        <w:spacing w:after="0" w:line="240" w:lineRule="auto"/>
        <w:jc w:val="center"/>
        <w:rPr>
          <w:rFonts w:ascii="Times New Roman" w:hAnsi="Times New Roman" w:cs="Times New Roman"/>
          <w:color w:val="000000"/>
          <w:sz w:val="24"/>
          <w:szCs w:val="24"/>
        </w:rPr>
      </w:pPr>
    </w:p>
    <w:p w:rsidR="003D1B66" w:rsidRDefault="003D1B66" w:rsidP="003D1B66">
      <w:pPr>
        <w:spacing w:after="0" w:line="240" w:lineRule="auto"/>
        <w:jc w:val="center"/>
        <w:rPr>
          <w:rFonts w:ascii="Times New Roman" w:hAnsi="Times New Roman" w:cs="Times New Roman"/>
          <w:color w:val="000000"/>
          <w:sz w:val="24"/>
          <w:szCs w:val="24"/>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3D1B66" w:rsidRDefault="003D1B66" w:rsidP="003D1B66">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C97D9F">
              <w:rPr>
                <w:rFonts w:ascii="Times New Roman" w:hAnsi="Times New Roman" w:cs="Times New Roman"/>
                <w:color w:val="000000"/>
                <w:sz w:val="24"/>
                <w:szCs w:val="24"/>
              </w:rPr>
              <w:t>District Education Officer</w:t>
            </w:r>
            <w:r w:rsidR="00A14881" w:rsidRPr="00C97D9F">
              <w:rPr>
                <w:rFonts w:ascii="Times New Roman" w:hAnsi="Times New Roman" w:cs="Times New Roman"/>
                <w:b/>
                <w:bCs/>
                <w:color w:val="000000"/>
                <w:sz w:val="24"/>
                <w:szCs w:val="24"/>
              </w:rPr>
              <w:t xml:space="preserve">, District </w:t>
            </w:r>
            <w:r w:rsidR="009B1FE4" w:rsidRPr="00C97D9F">
              <w:rPr>
                <w:rFonts w:ascii="Times New Roman" w:hAnsi="Times New Roman" w:cs="Times New Roman"/>
                <w:b/>
                <w:bCs/>
                <w:color w:val="000000"/>
                <w:sz w:val="24"/>
                <w:szCs w:val="24"/>
              </w:rPr>
              <w:t>Malir</w:t>
            </w:r>
            <w:r w:rsidR="00A14881" w:rsidRPr="00C97D9F">
              <w:rPr>
                <w:rFonts w:ascii="Times New Roman" w:hAnsi="Times New Roman" w:cs="Times New Roman"/>
                <w:b/>
                <w:bCs/>
                <w:color w:val="000000"/>
                <w:sz w:val="24"/>
                <w:szCs w:val="24"/>
              </w:rPr>
              <w:t>, Karachi.</w:t>
            </w:r>
          </w:p>
        </w:tc>
      </w:tr>
      <w:tr w:rsidR="00E66EA6" w:rsidRPr="00F758B1">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C97D9F">
              <w:rPr>
                <w:rFonts w:ascii="Times New Roman" w:hAnsi="Times New Roman" w:cs="Times New Roman"/>
                <w:spacing w:val="1"/>
                <w:sz w:val="24"/>
                <w:szCs w:val="24"/>
              </w:rPr>
              <w:t>N</w:t>
            </w:r>
            <w:r w:rsidRPr="00C97D9F">
              <w:rPr>
                <w:rFonts w:ascii="Times New Roman" w:hAnsi="Times New Roman" w:cs="Times New Roman"/>
                <w:sz w:val="24"/>
                <w:szCs w:val="24"/>
              </w:rPr>
              <w:t>a</w:t>
            </w:r>
            <w:r w:rsidRPr="00C97D9F">
              <w:rPr>
                <w:rFonts w:ascii="Times New Roman" w:hAnsi="Times New Roman" w:cs="Times New Roman"/>
                <w:spacing w:val="-3"/>
                <w:sz w:val="24"/>
                <w:szCs w:val="24"/>
              </w:rPr>
              <w:t>m</w:t>
            </w:r>
            <w:r w:rsidRPr="00C97D9F">
              <w:rPr>
                <w:rFonts w:ascii="Times New Roman" w:hAnsi="Times New Roman" w:cs="Times New Roman"/>
                <w:sz w:val="24"/>
                <w:szCs w:val="24"/>
              </w:rPr>
              <w:t>e</w:t>
            </w:r>
            <w:r w:rsidRPr="00C97D9F">
              <w:rPr>
                <w:rFonts w:ascii="Times New Roman" w:hAnsi="Times New Roman" w:cs="Times New Roman"/>
                <w:spacing w:val="3"/>
                <w:sz w:val="24"/>
                <w:szCs w:val="24"/>
              </w:rPr>
              <w:t xml:space="preserve"> </w:t>
            </w:r>
            <w:r w:rsidRPr="00C97D9F">
              <w:rPr>
                <w:rFonts w:ascii="Times New Roman" w:hAnsi="Times New Roman" w:cs="Times New Roman"/>
                <w:sz w:val="24"/>
                <w:szCs w:val="24"/>
              </w:rPr>
              <w:t>of Con</w:t>
            </w:r>
            <w:r w:rsidRPr="00C97D9F">
              <w:rPr>
                <w:rFonts w:ascii="Times New Roman" w:hAnsi="Times New Roman" w:cs="Times New Roman"/>
                <w:spacing w:val="-1"/>
                <w:sz w:val="24"/>
                <w:szCs w:val="24"/>
              </w:rPr>
              <w:t>t</w:t>
            </w:r>
            <w:r w:rsidRPr="00C97D9F">
              <w:rPr>
                <w:rFonts w:ascii="Times New Roman" w:hAnsi="Times New Roman" w:cs="Times New Roman"/>
                <w:sz w:val="24"/>
                <w:szCs w:val="24"/>
              </w:rPr>
              <w:t>rac</w:t>
            </w:r>
            <w:r w:rsidRPr="00C97D9F">
              <w:rPr>
                <w:rFonts w:ascii="Times New Roman" w:hAnsi="Times New Roman" w:cs="Times New Roman"/>
                <w:spacing w:val="-1"/>
                <w:sz w:val="24"/>
                <w:szCs w:val="24"/>
              </w:rPr>
              <w:t>t</w:t>
            </w:r>
            <w:r w:rsidRPr="00C97D9F">
              <w:rPr>
                <w:rFonts w:ascii="Times New Roman" w:hAnsi="Times New Roman" w:cs="Times New Roman"/>
                <w:sz w:val="24"/>
                <w:szCs w:val="24"/>
              </w:rPr>
              <w:t>/ Project.</w:t>
            </w:r>
          </w:p>
          <w:p w:rsidR="00E66EA6" w:rsidRPr="00C97D9F"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C97D9F"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C97D9F">
              <w:rPr>
                <w:rFonts w:ascii="Times New Roman" w:hAnsi="Times New Roman" w:cs="Times New Roman"/>
                <w:color w:val="000000"/>
                <w:sz w:val="24"/>
                <w:szCs w:val="24"/>
              </w:rPr>
              <w:t xml:space="preserve">Procurement of </w:t>
            </w:r>
            <w:r w:rsidRPr="00C97D9F">
              <w:rPr>
                <w:rFonts w:ascii="Times New Roman" w:hAnsi="Times New Roman" w:cs="Times New Roman"/>
                <w:color w:val="000000"/>
              </w:rPr>
              <w:t xml:space="preserve">School </w:t>
            </w:r>
            <w:r w:rsidRPr="00C97D9F">
              <w:rPr>
                <w:rFonts w:ascii="Times New Roman" w:hAnsi="Times New Roman" w:cs="Times New Roman"/>
              </w:rPr>
              <w:t>[</w:t>
            </w:r>
            <w:r w:rsidR="00F623A4" w:rsidRPr="00C97D9F">
              <w:rPr>
                <w:rFonts w:ascii="Times New Roman" w:hAnsi="Times New Roman" w:cs="Times New Roman"/>
                <w:b/>
                <w:bCs/>
              </w:rPr>
              <w:t>Stationery</w:t>
            </w:r>
            <w:r w:rsidRPr="00C97D9F">
              <w:rPr>
                <w:rFonts w:ascii="Times New Roman" w:hAnsi="Times New Roman" w:cs="Times New Roman"/>
              </w:rPr>
              <w:t>]</w:t>
            </w:r>
            <w:r w:rsidRPr="00C97D9F">
              <w:rPr>
                <w:rFonts w:ascii="Times New Roman" w:hAnsi="Times New Roman" w:cs="Times New Roman"/>
                <w:color w:val="000000"/>
              </w:rPr>
              <w:t xml:space="preserve"> Items for Primary, Middle and Elementary schools of </w:t>
            </w:r>
            <w:r w:rsidR="00A14881" w:rsidRPr="00C97D9F">
              <w:rPr>
                <w:rFonts w:ascii="Times New Roman" w:hAnsi="Times New Roman" w:cs="Times New Roman"/>
                <w:b/>
                <w:color w:val="000000"/>
              </w:rPr>
              <w:t>District</w:t>
            </w:r>
            <w:r w:rsidR="00A14881" w:rsidRPr="00C97D9F">
              <w:rPr>
                <w:rFonts w:ascii="Times New Roman" w:hAnsi="Times New Roman" w:cs="Times New Roman"/>
                <w:color w:val="000000"/>
              </w:rPr>
              <w:t xml:space="preserve"> </w:t>
            </w:r>
            <w:r w:rsidR="009B1FE4" w:rsidRPr="00C97D9F">
              <w:rPr>
                <w:rFonts w:ascii="Times New Roman" w:hAnsi="Times New Roman" w:cs="Times New Roman"/>
                <w:b/>
                <w:bCs/>
                <w:color w:val="000000"/>
              </w:rPr>
              <w:t>Malir</w:t>
            </w:r>
            <w:r w:rsidR="00BC5C5C" w:rsidRPr="00C97D9F">
              <w:rPr>
                <w:rFonts w:ascii="Times New Roman" w:hAnsi="Times New Roman" w:cs="Times New Roman"/>
                <w:b/>
                <w:bCs/>
                <w:color w:val="000000"/>
              </w:rPr>
              <w:t xml:space="preserve"> Karachi</w:t>
            </w:r>
            <w:r w:rsidR="00A14881" w:rsidRPr="00C97D9F">
              <w:rPr>
                <w:rFonts w:ascii="Times New Roman" w:hAnsi="Times New Roman" w:cs="Times New Roman"/>
                <w:b/>
                <w:bCs/>
                <w:color w:val="000000"/>
              </w:rPr>
              <w:t xml:space="preserve">, </w:t>
            </w:r>
            <w:r w:rsidR="002C0237" w:rsidRPr="00C97D9F">
              <w:rPr>
                <w:rFonts w:ascii="Times New Roman" w:hAnsi="Times New Roman" w:cs="Times New Roman"/>
                <w:b/>
                <w:bCs/>
                <w:color w:val="000000"/>
              </w:rPr>
              <w:t xml:space="preserve">Karachi </w:t>
            </w:r>
            <w:r w:rsidRPr="00C97D9F">
              <w:rPr>
                <w:rFonts w:ascii="Times New Roman" w:hAnsi="Times New Roman" w:cs="Times New Roman"/>
                <w:color w:val="000000"/>
              </w:rPr>
              <w:t>Region</w:t>
            </w:r>
          </w:p>
        </w:tc>
      </w:tr>
      <w:tr w:rsidR="00E66EA6" w:rsidRPr="00F758B1">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C97D9F">
              <w:rPr>
                <w:rFonts w:ascii="Times New Roman" w:hAnsi="Times New Roman" w:cs="Times New Roman"/>
                <w:color w:val="000000"/>
                <w:sz w:val="24"/>
                <w:szCs w:val="24"/>
              </w:rPr>
              <w:t xml:space="preserve">District Education Officer, </w:t>
            </w:r>
            <w:r w:rsidRPr="00C97D9F">
              <w:rPr>
                <w:rFonts w:ascii="Times New Roman" w:hAnsi="Times New Roman" w:cs="Times New Roman"/>
                <w:b/>
                <w:bCs/>
                <w:color w:val="000000"/>
                <w:sz w:val="24"/>
                <w:szCs w:val="24"/>
              </w:rPr>
              <w:t xml:space="preserve">District </w:t>
            </w:r>
            <w:r w:rsidR="009B1FE4" w:rsidRPr="00C97D9F">
              <w:rPr>
                <w:rFonts w:ascii="Times New Roman" w:hAnsi="Times New Roman" w:cs="Times New Roman"/>
                <w:b/>
                <w:bCs/>
                <w:color w:val="000000"/>
                <w:sz w:val="24"/>
                <w:szCs w:val="24"/>
              </w:rPr>
              <w:t>Malir</w:t>
            </w:r>
            <w:r w:rsidR="00BC5C5C" w:rsidRPr="00C97D9F">
              <w:rPr>
                <w:rFonts w:ascii="Times New Roman" w:hAnsi="Times New Roman" w:cs="Times New Roman"/>
                <w:color w:val="000000"/>
                <w:sz w:val="24"/>
                <w:szCs w:val="24"/>
              </w:rPr>
              <w:t xml:space="preserve"> Karachi</w:t>
            </w:r>
            <w:r w:rsidR="00E66EA6" w:rsidRPr="00C97D9F">
              <w:rPr>
                <w:rFonts w:ascii="Times New Roman" w:hAnsi="Times New Roman" w:cs="Times New Roman"/>
                <w:b/>
                <w:bCs/>
                <w:color w:val="000000"/>
                <w:sz w:val="24"/>
                <w:szCs w:val="24"/>
              </w:rPr>
              <w:t xml:space="preserve">, </w:t>
            </w:r>
            <w:r w:rsidR="00E66EA6" w:rsidRPr="00C97D9F">
              <w:rPr>
                <w:rFonts w:ascii="Times New Roman" w:hAnsi="Times New Roman" w:cs="Times New Roman"/>
                <w:color w:val="000000"/>
                <w:sz w:val="24"/>
                <w:szCs w:val="24"/>
              </w:rPr>
              <w:t>Education &amp; Literacy Department, Government of Sindh.</w:t>
            </w:r>
          </w:p>
        </w:tc>
      </w:tr>
      <w:tr w:rsidR="00E66EA6" w:rsidRPr="00F758B1">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E66EA6" w:rsidRPr="009A536B"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E66EA6"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E66EA6" w:rsidRPr="00F758B1">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E66EA6" w:rsidRPr="00F758B1">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E66EA6"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F758B1">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E66EA6" w:rsidRPr="00C97D9F">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C97D9F">
              <w:rPr>
                <w:rFonts w:ascii="Times New Roman" w:hAnsi="Times New Roman" w:cs="Times New Roman"/>
                <w:spacing w:val="1"/>
                <w:sz w:val="24"/>
                <w:szCs w:val="24"/>
              </w:rPr>
              <w:t>A</w:t>
            </w:r>
            <w:r w:rsidRPr="00C97D9F">
              <w:rPr>
                <w:rFonts w:ascii="Times New Roman" w:hAnsi="Times New Roman" w:cs="Times New Roman"/>
                <w:spacing w:val="-3"/>
                <w:sz w:val="24"/>
                <w:szCs w:val="24"/>
              </w:rPr>
              <w:t>m</w:t>
            </w:r>
            <w:r w:rsidRPr="00C97D9F">
              <w:rPr>
                <w:rFonts w:ascii="Times New Roman" w:hAnsi="Times New Roman" w:cs="Times New Roman"/>
                <w:sz w:val="24"/>
                <w:szCs w:val="24"/>
              </w:rPr>
              <w:t>ount</w:t>
            </w:r>
            <w:r w:rsidRPr="00C97D9F">
              <w:rPr>
                <w:rFonts w:ascii="Times New Roman" w:hAnsi="Times New Roman" w:cs="Times New Roman"/>
                <w:spacing w:val="3"/>
                <w:sz w:val="24"/>
                <w:szCs w:val="24"/>
              </w:rPr>
              <w:t xml:space="preserve"> </w:t>
            </w:r>
            <w:r w:rsidRPr="00C97D9F">
              <w:rPr>
                <w:rFonts w:ascii="Times New Roman" w:hAnsi="Times New Roman" w:cs="Times New Roman"/>
                <w:sz w:val="24"/>
                <w:szCs w:val="24"/>
              </w:rPr>
              <w:t>of b</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 xml:space="preserve">d </w:t>
            </w:r>
            <w:r w:rsidRPr="00C97D9F">
              <w:rPr>
                <w:rFonts w:ascii="Times New Roman" w:hAnsi="Times New Roman" w:cs="Times New Roman"/>
                <w:spacing w:val="1"/>
                <w:sz w:val="24"/>
                <w:szCs w:val="24"/>
              </w:rPr>
              <w:t>s</w:t>
            </w:r>
            <w:r w:rsidRPr="00C97D9F">
              <w:rPr>
                <w:rFonts w:ascii="Times New Roman" w:hAnsi="Times New Roman" w:cs="Times New Roman"/>
                <w:sz w:val="24"/>
                <w:szCs w:val="24"/>
              </w:rPr>
              <w:t>ecur</w:t>
            </w:r>
            <w:r w:rsidRPr="00C97D9F">
              <w:rPr>
                <w:rFonts w:ascii="Times New Roman" w:hAnsi="Times New Roman" w:cs="Times New Roman"/>
                <w:spacing w:val="-1"/>
                <w:sz w:val="24"/>
                <w:szCs w:val="24"/>
              </w:rPr>
              <w:t>i</w:t>
            </w:r>
            <w:r w:rsidRPr="00C97D9F">
              <w:rPr>
                <w:rFonts w:ascii="Times New Roman" w:hAnsi="Times New Roman" w:cs="Times New Roman"/>
                <w:spacing w:val="1"/>
                <w:sz w:val="24"/>
                <w:szCs w:val="24"/>
              </w:rPr>
              <w:t>t</w:t>
            </w:r>
            <w:r w:rsidRPr="00C97D9F">
              <w:rPr>
                <w:rFonts w:ascii="Times New Roman" w:hAnsi="Times New Roman" w:cs="Times New Roman"/>
                <w:spacing w:val="-6"/>
                <w:sz w:val="24"/>
                <w:szCs w:val="24"/>
              </w:rPr>
              <w:t>y</w:t>
            </w:r>
            <w:r w:rsidRPr="00C97D9F">
              <w:rPr>
                <w:rFonts w:ascii="Times New Roman" w:hAnsi="Times New Roman" w:cs="Times New Roman"/>
                <w:sz w:val="24"/>
                <w:szCs w:val="24"/>
              </w:rPr>
              <w:t>.</w:t>
            </w:r>
          </w:p>
          <w:p w:rsidR="00E66EA6" w:rsidRPr="00C97D9F"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C97D9F"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C97D9F">
              <w:rPr>
                <w:rFonts w:ascii="Times New Roman" w:hAnsi="Times New Roman" w:cs="Times New Roman"/>
                <w:b/>
                <w:bCs/>
                <w:sz w:val="24"/>
                <w:szCs w:val="24"/>
              </w:rPr>
              <w:t>2% of Total Bid Price.</w:t>
            </w:r>
          </w:p>
        </w:tc>
      </w:tr>
      <w:tr w:rsidR="00E66EA6" w:rsidRPr="00C97D9F">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C97D9F">
              <w:rPr>
                <w:rFonts w:ascii="Times New Roman" w:hAnsi="Times New Roman" w:cs="Times New Roman"/>
                <w:sz w:val="24"/>
                <w:szCs w:val="24"/>
              </w:rPr>
              <w:t>B</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d</w:t>
            </w:r>
            <w:r w:rsidRPr="00C97D9F">
              <w:rPr>
                <w:rFonts w:ascii="Times New Roman" w:hAnsi="Times New Roman" w:cs="Times New Roman"/>
                <w:spacing w:val="2"/>
                <w:sz w:val="24"/>
                <w:szCs w:val="24"/>
              </w:rPr>
              <w:t xml:space="preserve"> </w:t>
            </w:r>
            <w:r w:rsidRPr="00C97D9F">
              <w:rPr>
                <w:rFonts w:ascii="Times New Roman" w:hAnsi="Times New Roman" w:cs="Times New Roman"/>
                <w:sz w:val="24"/>
                <w:szCs w:val="24"/>
              </w:rPr>
              <w:t>va</w:t>
            </w:r>
            <w:r w:rsidRPr="00C97D9F">
              <w:rPr>
                <w:rFonts w:ascii="Times New Roman" w:hAnsi="Times New Roman" w:cs="Times New Roman"/>
                <w:spacing w:val="-1"/>
                <w:sz w:val="24"/>
                <w:szCs w:val="24"/>
              </w:rPr>
              <w:t>li</w:t>
            </w:r>
            <w:r w:rsidRPr="00C97D9F">
              <w:rPr>
                <w:rFonts w:ascii="Times New Roman" w:hAnsi="Times New Roman" w:cs="Times New Roman"/>
                <w:sz w:val="24"/>
                <w:szCs w:val="24"/>
              </w:rPr>
              <w:t>d</w:t>
            </w:r>
            <w:r w:rsidRPr="00C97D9F">
              <w:rPr>
                <w:rFonts w:ascii="Times New Roman" w:hAnsi="Times New Roman" w:cs="Times New Roman"/>
                <w:spacing w:val="-1"/>
                <w:sz w:val="24"/>
                <w:szCs w:val="24"/>
              </w:rPr>
              <w:t>i</w:t>
            </w:r>
            <w:r w:rsidRPr="00C97D9F">
              <w:rPr>
                <w:rFonts w:ascii="Times New Roman" w:hAnsi="Times New Roman" w:cs="Times New Roman"/>
                <w:spacing w:val="1"/>
                <w:sz w:val="24"/>
                <w:szCs w:val="24"/>
              </w:rPr>
              <w:t>t</w:t>
            </w:r>
            <w:r w:rsidRPr="00C97D9F">
              <w:rPr>
                <w:rFonts w:ascii="Times New Roman" w:hAnsi="Times New Roman" w:cs="Times New Roman"/>
                <w:sz w:val="24"/>
                <w:szCs w:val="24"/>
              </w:rPr>
              <w:t>y per</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od.</w:t>
            </w:r>
          </w:p>
          <w:p w:rsidR="00E66EA6" w:rsidRPr="00C97D9F"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C97D9F" w:rsidRDefault="00C97D9F" w:rsidP="00C97D9F">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sidRPr="00C97D9F">
              <w:rPr>
                <w:rFonts w:ascii="Times New Roman" w:hAnsi="Times New Roman" w:cs="Times New Roman"/>
                <w:b/>
                <w:bCs/>
              </w:rPr>
              <w:t xml:space="preserve">90 </w:t>
            </w:r>
            <w:r w:rsidR="00E66EA6" w:rsidRPr="00C97D9F">
              <w:rPr>
                <w:rFonts w:ascii="Times New Roman" w:hAnsi="Times New Roman" w:cs="Times New Roman"/>
                <w:b/>
                <w:bCs/>
              </w:rPr>
              <w:t xml:space="preserve"> Days</w:t>
            </w:r>
          </w:p>
        </w:tc>
      </w:tr>
      <w:tr w:rsidR="00E66EA6" w:rsidRPr="00C97D9F">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C97D9F">
              <w:rPr>
                <w:rFonts w:ascii="Times New Roman" w:hAnsi="Times New Roman" w:cs="Times New Roman"/>
                <w:spacing w:val="1"/>
                <w:sz w:val="24"/>
                <w:szCs w:val="24"/>
              </w:rPr>
              <w:t>N</w:t>
            </w:r>
            <w:r w:rsidRPr="00C97D9F">
              <w:rPr>
                <w:rFonts w:ascii="Times New Roman" w:hAnsi="Times New Roman" w:cs="Times New Roman"/>
                <w:sz w:val="24"/>
                <w:szCs w:val="24"/>
              </w:rPr>
              <w:t>u</w:t>
            </w:r>
            <w:r w:rsidRPr="00C97D9F">
              <w:rPr>
                <w:rFonts w:ascii="Times New Roman" w:hAnsi="Times New Roman" w:cs="Times New Roman"/>
                <w:spacing w:val="-3"/>
                <w:sz w:val="24"/>
                <w:szCs w:val="24"/>
              </w:rPr>
              <w:t>m</w:t>
            </w:r>
            <w:r w:rsidRPr="00C97D9F">
              <w:rPr>
                <w:rFonts w:ascii="Times New Roman" w:hAnsi="Times New Roman" w:cs="Times New Roman"/>
                <w:sz w:val="24"/>
                <w:szCs w:val="24"/>
              </w:rPr>
              <w:t>ber</w:t>
            </w:r>
            <w:r w:rsidRPr="00C97D9F">
              <w:rPr>
                <w:rFonts w:ascii="Times New Roman" w:hAnsi="Times New Roman" w:cs="Times New Roman"/>
                <w:spacing w:val="4"/>
                <w:sz w:val="24"/>
                <w:szCs w:val="24"/>
              </w:rPr>
              <w:t xml:space="preserve"> </w:t>
            </w:r>
            <w:r w:rsidRPr="00C97D9F">
              <w:rPr>
                <w:rFonts w:ascii="Times New Roman" w:hAnsi="Times New Roman" w:cs="Times New Roman"/>
                <w:sz w:val="24"/>
                <w:szCs w:val="24"/>
              </w:rPr>
              <w:t>of cop</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e</w:t>
            </w:r>
            <w:r w:rsidRPr="00C97D9F">
              <w:rPr>
                <w:rFonts w:ascii="Times New Roman" w:hAnsi="Times New Roman" w:cs="Times New Roman"/>
                <w:spacing w:val="1"/>
                <w:sz w:val="24"/>
                <w:szCs w:val="24"/>
              </w:rPr>
              <w:t>s</w:t>
            </w:r>
            <w:r w:rsidRPr="00C97D9F">
              <w:rPr>
                <w:rFonts w:ascii="Times New Roman" w:hAnsi="Times New Roman" w:cs="Times New Roman"/>
                <w:sz w:val="24"/>
                <w:szCs w:val="24"/>
              </w:rPr>
              <w:t xml:space="preserve">. </w:t>
            </w:r>
            <w:r w:rsidRPr="00C97D9F">
              <w:rPr>
                <w:rFonts w:ascii="Times New Roman" w:hAnsi="Times New Roman" w:cs="Times New Roman"/>
                <w:b/>
                <w:bCs/>
                <w:sz w:val="24"/>
                <w:szCs w:val="24"/>
              </w:rPr>
              <w:t>One Original</w:t>
            </w:r>
            <w:r w:rsidRPr="00C97D9F">
              <w:rPr>
                <w:rFonts w:ascii="Times New Roman" w:hAnsi="Times New Roman" w:cs="Times New Roman"/>
                <w:sz w:val="24"/>
                <w:szCs w:val="24"/>
              </w:rPr>
              <w:t xml:space="preserve"> along with </w:t>
            </w:r>
            <w:r w:rsidRPr="00C97D9F">
              <w:rPr>
                <w:rFonts w:ascii="Times New Roman" w:hAnsi="Times New Roman" w:cs="Times New Roman"/>
                <w:b/>
                <w:bCs/>
                <w:sz w:val="24"/>
                <w:szCs w:val="24"/>
              </w:rPr>
              <w:t>one photocopy</w:t>
            </w:r>
            <w:r w:rsidRPr="00C97D9F">
              <w:rPr>
                <w:rFonts w:ascii="Times New Roman" w:hAnsi="Times New Roman" w:cs="Times New Roman"/>
                <w:sz w:val="24"/>
                <w:szCs w:val="24"/>
              </w:rPr>
              <w:t>.</w:t>
            </w:r>
          </w:p>
        </w:tc>
      </w:tr>
      <w:tr w:rsidR="00E66EA6" w:rsidRPr="00C97D9F">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C97D9F">
              <w:rPr>
                <w:rFonts w:ascii="Times New Roman" w:hAnsi="Times New Roman" w:cs="Times New Roman"/>
                <w:sz w:val="24"/>
                <w:szCs w:val="24"/>
              </w:rPr>
              <w:t xml:space="preserve">Office of the </w:t>
            </w:r>
            <w:r w:rsidR="00A14881" w:rsidRPr="00C97D9F">
              <w:rPr>
                <w:rFonts w:ascii="Times New Roman" w:hAnsi="Times New Roman" w:cs="Times New Roman"/>
                <w:b/>
                <w:sz w:val="24"/>
                <w:szCs w:val="24"/>
              </w:rPr>
              <w:t xml:space="preserve">District Education Officer, District </w:t>
            </w:r>
            <w:r w:rsidR="009B1FE4" w:rsidRPr="00C97D9F">
              <w:rPr>
                <w:rFonts w:ascii="Times New Roman" w:hAnsi="Times New Roman" w:cs="Times New Roman"/>
                <w:b/>
                <w:sz w:val="24"/>
                <w:szCs w:val="24"/>
              </w:rPr>
              <w:t>Malir</w:t>
            </w:r>
            <w:r w:rsidR="00BC5C5C" w:rsidRPr="00C97D9F">
              <w:rPr>
                <w:rFonts w:ascii="Times New Roman" w:hAnsi="Times New Roman" w:cs="Times New Roman"/>
                <w:b/>
                <w:sz w:val="24"/>
                <w:szCs w:val="24"/>
              </w:rPr>
              <w:t xml:space="preserve"> Karachi</w:t>
            </w:r>
            <w:r w:rsidRPr="00C97D9F">
              <w:rPr>
                <w:rFonts w:ascii="Times New Roman" w:hAnsi="Times New Roman" w:cs="Times New Roman"/>
                <w:b/>
                <w:bCs/>
                <w:sz w:val="24"/>
                <w:szCs w:val="24"/>
              </w:rPr>
              <w:t xml:space="preserve">                           </w:t>
            </w:r>
          </w:p>
        </w:tc>
      </w:tr>
      <w:tr w:rsidR="00E66EA6" w:rsidRPr="00C97D9F">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C97D9F">
              <w:rPr>
                <w:rFonts w:ascii="Times New Roman" w:hAnsi="Times New Roman" w:cs="Times New Roman"/>
                <w:sz w:val="24"/>
                <w:szCs w:val="24"/>
              </w:rPr>
              <w:t>IFB</w:t>
            </w:r>
            <w:r w:rsidRPr="00C97D9F">
              <w:rPr>
                <w:rFonts w:ascii="Times New Roman" w:hAnsi="Times New Roman" w:cs="Times New Roman"/>
                <w:spacing w:val="-10"/>
                <w:sz w:val="24"/>
                <w:szCs w:val="24"/>
              </w:rPr>
              <w:t xml:space="preserve"> </w:t>
            </w:r>
            <w:r w:rsidRPr="00C97D9F">
              <w:rPr>
                <w:rFonts w:ascii="Times New Roman" w:hAnsi="Times New Roman" w:cs="Times New Roman"/>
                <w:spacing w:val="-1"/>
                <w:sz w:val="24"/>
                <w:szCs w:val="24"/>
              </w:rPr>
              <w:t>titl</w:t>
            </w:r>
            <w:r w:rsidRPr="00C97D9F">
              <w:rPr>
                <w:rFonts w:ascii="Times New Roman" w:hAnsi="Times New Roman" w:cs="Times New Roman"/>
                <w:sz w:val="24"/>
                <w:szCs w:val="24"/>
              </w:rPr>
              <w:t>e</w:t>
            </w:r>
            <w:r w:rsidRPr="00C97D9F">
              <w:rPr>
                <w:rFonts w:ascii="Times New Roman" w:hAnsi="Times New Roman" w:cs="Times New Roman"/>
                <w:spacing w:val="3"/>
                <w:sz w:val="24"/>
                <w:szCs w:val="24"/>
              </w:rPr>
              <w:t xml:space="preserve"> </w:t>
            </w:r>
            <w:r w:rsidRPr="00C97D9F">
              <w:rPr>
                <w:rFonts w:ascii="Times New Roman" w:hAnsi="Times New Roman" w:cs="Times New Roman"/>
                <w:sz w:val="24"/>
                <w:szCs w:val="24"/>
              </w:rPr>
              <w:t>and nu</w:t>
            </w:r>
            <w:r w:rsidRPr="00C97D9F">
              <w:rPr>
                <w:rFonts w:ascii="Times New Roman" w:hAnsi="Times New Roman" w:cs="Times New Roman"/>
                <w:spacing w:val="-3"/>
                <w:sz w:val="24"/>
                <w:szCs w:val="24"/>
              </w:rPr>
              <w:t>m</w:t>
            </w:r>
            <w:r w:rsidRPr="00C97D9F">
              <w:rPr>
                <w:rFonts w:ascii="Times New Roman" w:hAnsi="Times New Roman" w:cs="Times New Roman"/>
                <w:sz w:val="24"/>
                <w:szCs w:val="24"/>
              </w:rPr>
              <w:t>ber.</w:t>
            </w:r>
          </w:p>
        </w:tc>
      </w:tr>
      <w:tr w:rsidR="00E66EA6" w:rsidRPr="00C97D9F">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rsidP="00C97D9F">
            <w:pPr>
              <w:widowControl w:val="0"/>
              <w:autoSpaceDE w:val="0"/>
              <w:autoSpaceDN w:val="0"/>
              <w:adjustRightInd w:val="0"/>
              <w:spacing w:after="0" w:line="272" w:lineRule="exact"/>
              <w:ind w:left="102"/>
              <w:rPr>
                <w:rFonts w:ascii="Times New Roman" w:hAnsi="Times New Roman" w:cs="Times New Roman"/>
                <w:sz w:val="24"/>
                <w:szCs w:val="24"/>
              </w:rPr>
            </w:pPr>
            <w:r w:rsidRPr="00C97D9F">
              <w:rPr>
                <w:rFonts w:ascii="Times New Roman" w:hAnsi="Times New Roman" w:cs="Times New Roman"/>
                <w:spacing w:val="1"/>
                <w:sz w:val="24"/>
                <w:szCs w:val="24"/>
              </w:rPr>
              <w:t>D</w:t>
            </w:r>
            <w:r w:rsidRPr="00C97D9F">
              <w:rPr>
                <w:rFonts w:ascii="Times New Roman" w:hAnsi="Times New Roman" w:cs="Times New Roman"/>
                <w:sz w:val="24"/>
                <w:szCs w:val="24"/>
              </w:rPr>
              <w:t>ead</w:t>
            </w:r>
            <w:r w:rsidRPr="00C97D9F">
              <w:rPr>
                <w:rFonts w:ascii="Times New Roman" w:hAnsi="Times New Roman" w:cs="Times New Roman"/>
                <w:spacing w:val="-1"/>
                <w:sz w:val="24"/>
                <w:szCs w:val="24"/>
              </w:rPr>
              <w:t>li</w:t>
            </w:r>
            <w:r w:rsidRPr="00C97D9F">
              <w:rPr>
                <w:rFonts w:ascii="Times New Roman" w:hAnsi="Times New Roman" w:cs="Times New Roman"/>
                <w:sz w:val="24"/>
                <w:szCs w:val="24"/>
              </w:rPr>
              <w:t>ne</w:t>
            </w:r>
            <w:r w:rsidRPr="00C97D9F">
              <w:rPr>
                <w:rFonts w:ascii="Times New Roman" w:hAnsi="Times New Roman" w:cs="Times New Roman"/>
                <w:spacing w:val="1"/>
                <w:sz w:val="24"/>
                <w:szCs w:val="24"/>
              </w:rPr>
              <w:t xml:space="preserve"> </w:t>
            </w:r>
            <w:r w:rsidRPr="00C97D9F">
              <w:rPr>
                <w:rFonts w:ascii="Times New Roman" w:hAnsi="Times New Roman" w:cs="Times New Roman"/>
                <w:sz w:val="24"/>
                <w:szCs w:val="24"/>
              </w:rPr>
              <w:t>for b</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d</w:t>
            </w:r>
            <w:r w:rsidRPr="00C97D9F">
              <w:rPr>
                <w:rFonts w:ascii="Times New Roman" w:hAnsi="Times New Roman" w:cs="Times New Roman"/>
                <w:spacing w:val="2"/>
                <w:sz w:val="24"/>
                <w:szCs w:val="24"/>
              </w:rPr>
              <w:t xml:space="preserve"> </w:t>
            </w:r>
            <w:r w:rsidRPr="00C97D9F">
              <w:rPr>
                <w:rFonts w:ascii="Times New Roman" w:hAnsi="Times New Roman" w:cs="Times New Roman"/>
                <w:spacing w:val="-1"/>
                <w:sz w:val="24"/>
                <w:szCs w:val="24"/>
              </w:rPr>
              <w:t>s</w:t>
            </w:r>
            <w:r w:rsidRPr="00C97D9F">
              <w:rPr>
                <w:rFonts w:ascii="Times New Roman" w:hAnsi="Times New Roman" w:cs="Times New Roman"/>
                <w:sz w:val="24"/>
                <w:szCs w:val="24"/>
              </w:rPr>
              <w:t>ub</w:t>
            </w:r>
            <w:r w:rsidRPr="00C97D9F">
              <w:rPr>
                <w:rFonts w:ascii="Times New Roman" w:hAnsi="Times New Roman" w:cs="Times New Roman"/>
                <w:spacing w:val="-1"/>
                <w:sz w:val="24"/>
                <w:szCs w:val="24"/>
              </w:rPr>
              <w:t>mi</w:t>
            </w:r>
            <w:r w:rsidRPr="00C97D9F">
              <w:rPr>
                <w:rFonts w:ascii="Times New Roman" w:hAnsi="Times New Roman" w:cs="Times New Roman"/>
                <w:spacing w:val="1"/>
                <w:sz w:val="24"/>
                <w:szCs w:val="24"/>
              </w:rPr>
              <w:t>ss</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 xml:space="preserve">on is </w:t>
            </w:r>
            <w:r w:rsidR="00C97D9F" w:rsidRPr="00C97D9F">
              <w:rPr>
                <w:rFonts w:ascii="Times New Roman" w:hAnsi="Times New Roman" w:cs="Times New Roman"/>
                <w:sz w:val="24"/>
                <w:szCs w:val="24"/>
              </w:rPr>
              <w:t>20-04-2015</w:t>
            </w:r>
            <w:r w:rsidRPr="00C97D9F">
              <w:rPr>
                <w:rFonts w:ascii="Times New Roman" w:hAnsi="Times New Roman" w:cs="Times New Roman"/>
                <w:sz w:val="24"/>
                <w:szCs w:val="24"/>
              </w:rPr>
              <w:t xml:space="preserve"> at 1:00 </w:t>
            </w:r>
            <w:r w:rsidR="00C97D9F" w:rsidRPr="00C97D9F">
              <w:rPr>
                <w:rFonts w:ascii="Times New Roman" w:hAnsi="Times New Roman" w:cs="Times New Roman"/>
                <w:sz w:val="24"/>
                <w:szCs w:val="24"/>
              </w:rPr>
              <w:t>pm</w:t>
            </w:r>
          </w:p>
        </w:tc>
      </w:tr>
      <w:tr w:rsidR="00E66EA6" w:rsidRPr="00C97D9F">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C97D9F"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C97D9F" w:rsidRDefault="00E66EA6" w:rsidP="00C97D9F">
            <w:pPr>
              <w:widowControl w:val="0"/>
              <w:autoSpaceDE w:val="0"/>
              <w:autoSpaceDN w:val="0"/>
              <w:adjustRightInd w:val="0"/>
              <w:spacing w:after="0" w:line="274" w:lineRule="exact"/>
              <w:ind w:left="102"/>
              <w:jc w:val="both"/>
              <w:rPr>
                <w:rFonts w:ascii="Times New Roman" w:hAnsi="Times New Roman" w:cs="Times New Roman"/>
                <w:sz w:val="24"/>
                <w:szCs w:val="24"/>
              </w:rPr>
            </w:pPr>
            <w:r w:rsidRPr="00C97D9F">
              <w:rPr>
                <w:rFonts w:ascii="Times New Roman" w:hAnsi="Times New Roman" w:cs="Times New Roman"/>
                <w:spacing w:val="-1"/>
                <w:sz w:val="24"/>
                <w:szCs w:val="24"/>
              </w:rPr>
              <w:t>T</w:t>
            </w:r>
            <w:r w:rsidRPr="00C97D9F">
              <w:rPr>
                <w:rFonts w:ascii="Times New Roman" w:hAnsi="Times New Roman" w:cs="Times New Roman"/>
                <w:spacing w:val="1"/>
                <w:sz w:val="24"/>
                <w:szCs w:val="24"/>
              </w:rPr>
              <w:t>i</w:t>
            </w:r>
            <w:r w:rsidRPr="00C97D9F">
              <w:rPr>
                <w:rFonts w:ascii="Times New Roman" w:hAnsi="Times New Roman" w:cs="Times New Roman"/>
                <w:spacing w:val="-3"/>
                <w:sz w:val="24"/>
                <w:szCs w:val="24"/>
              </w:rPr>
              <w:t>m</w:t>
            </w:r>
            <w:r w:rsidRPr="00C97D9F">
              <w:rPr>
                <w:rFonts w:ascii="Times New Roman" w:hAnsi="Times New Roman" w:cs="Times New Roman"/>
                <w:sz w:val="24"/>
                <w:szCs w:val="24"/>
              </w:rPr>
              <w:t>e,</w:t>
            </w:r>
            <w:r w:rsidRPr="00C97D9F">
              <w:rPr>
                <w:rFonts w:ascii="Times New Roman" w:hAnsi="Times New Roman" w:cs="Times New Roman"/>
                <w:spacing w:val="2"/>
                <w:sz w:val="24"/>
                <w:szCs w:val="24"/>
              </w:rPr>
              <w:t xml:space="preserve"> </w:t>
            </w:r>
            <w:r w:rsidRPr="00C97D9F">
              <w:rPr>
                <w:rFonts w:ascii="Times New Roman" w:hAnsi="Times New Roman" w:cs="Times New Roman"/>
                <w:sz w:val="24"/>
                <w:szCs w:val="24"/>
              </w:rPr>
              <w:t>da</w:t>
            </w:r>
            <w:r w:rsidRPr="00C97D9F">
              <w:rPr>
                <w:rFonts w:ascii="Times New Roman" w:hAnsi="Times New Roman" w:cs="Times New Roman"/>
                <w:spacing w:val="-1"/>
                <w:sz w:val="24"/>
                <w:szCs w:val="24"/>
              </w:rPr>
              <w:t>t</w:t>
            </w:r>
            <w:r w:rsidRPr="00C97D9F">
              <w:rPr>
                <w:rFonts w:ascii="Times New Roman" w:hAnsi="Times New Roman" w:cs="Times New Roman"/>
                <w:sz w:val="24"/>
                <w:szCs w:val="24"/>
              </w:rPr>
              <w:t>e,</w:t>
            </w:r>
            <w:r w:rsidRPr="00C97D9F">
              <w:rPr>
                <w:rFonts w:ascii="Times New Roman" w:hAnsi="Times New Roman" w:cs="Times New Roman"/>
                <w:spacing w:val="2"/>
                <w:sz w:val="24"/>
                <w:szCs w:val="24"/>
              </w:rPr>
              <w:t xml:space="preserve"> </w:t>
            </w:r>
            <w:r w:rsidRPr="00C97D9F">
              <w:rPr>
                <w:rFonts w:ascii="Times New Roman" w:hAnsi="Times New Roman" w:cs="Times New Roman"/>
                <w:sz w:val="24"/>
                <w:szCs w:val="24"/>
              </w:rPr>
              <w:t>and</w:t>
            </w:r>
            <w:r w:rsidRPr="00C97D9F">
              <w:rPr>
                <w:rFonts w:ascii="Times New Roman" w:hAnsi="Times New Roman" w:cs="Times New Roman"/>
                <w:spacing w:val="2"/>
                <w:sz w:val="24"/>
                <w:szCs w:val="24"/>
              </w:rPr>
              <w:t xml:space="preserve"> </w:t>
            </w:r>
            <w:r w:rsidRPr="00C97D9F">
              <w:rPr>
                <w:rFonts w:ascii="Times New Roman" w:hAnsi="Times New Roman" w:cs="Times New Roman"/>
                <w:sz w:val="24"/>
                <w:szCs w:val="24"/>
              </w:rPr>
              <w:t>p</w:t>
            </w:r>
            <w:r w:rsidRPr="00C97D9F">
              <w:rPr>
                <w:rFonts w:ascii="Times New Roman" w:hAnsi="Times New Roman" w:cs="Times New Roman"/>
                <w:spacing w:val="-1"/>
                <w:sz w:val="24"/>
                <w:szCs w:val="24"/>
              </w:rPr>
              <w:t>l</w:t>
            </w:r>
            <w:r w:rsidRPr="00C97D9F">
              <w:rPr>
                <w:rFonts w:ascii="Times New Roman" w:hAnsi="Times New Roman" w:cs="Times New Roman"/>
                <w:sz w:val="24"/>
                <w:szCs w:val="24"/>
              </w:rPr>
              <w:t>ace</w:t>
            </w:r>
            <w:r w:rsidRPr="00C97D9F">
              <w:rPr>
                <w:rFonts w:ascii="Times New Roman" w:hAnsi="Times New Roman" w:cs="Times New Roman"/>
                <w:spacing w:val="1"/>
                <w:sz w:val="24"/>
                <w:szCs w:val="24"/>
              </w:rPr>
              <w:t xml:space="preserve"> </w:t>
            </w:r>
            <w:r w:rsidRPr="00C97D9F">
              <w:rPr>
                <w:rFonts w:ascii="Times New Roman" w:hAnsi="Times New Roman" w:cs="Times New Roman"/>
                <w:sz w:val="24"/>
                <w:szCs w:val="24"/>
              </w:rPr>
              <w:t>for b</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d open</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 xml:space="preserve">ng </w:t>
            </w:r>
            <w:proofErr w:type="gramStart"/>
            <w:r w:rsidRPr="00C97D9F">
              <w:rPr>
                <w:rFonts w:ascii="Times New Roman" w:hAnsi="Times New Roman" w:cs="Times New Roman"/>
                <w:sz w:val="24"/>
                <w:szCs w:val="24"/>
              </w:rPr>
              <w:t>is</w:t>
            </w:r>
            <w:proofErr w:type="gramEnd"/>
            <w:r w:rsidRPr="00C97D9F">
              <w:rPr>
                <w:rFonts w:ascii="Times New Roman" w:hAnsi="Times New Roman" w:cs="Times New Roman"/>
                <w:sz w:val="24"/>
                <w:szCs w:val="24"/>
              </w:rPr>
              <w:t xml:space="preserve"> </w:t>
            </w:r>
            <w:r w:rsidR="00C97D9F" w:rsidRPr="00C97D9F">
              <w:rPr>
                <w:rFonts w:ascii="Times New Roman" w:hAnsi="Times New Roman" w:cs="Times New Roman"/>
                <w:sz w:val="24"/>
                <w:szCs w:val="24"/>
              </w:rPr>
              <w:t>2:00</w:t>
            </w:r>
            <w:r w:rsidRPr="00C97D9F">
              <w:rPr>
                <w:rFonts w:ascii="Times New Roman" w:hAnsi="Times New Roman" w:cs="Times New Roman"/>
                <w:sz w:val="24"/>
                <w:szCs w:val="24"/>
              </w:rPr>
              <w:t xml:space="preserve"> </w:t>
            </w:r>
            <w:r w:rsidR="00C97D9F" w:rsidRPr="00C97D9F">
              <w:rPr>
                <w:rFonts w:ascii="Times New Roman" w:hAnsi="Times New Roman" w:cs="Times New Roman"/>
                <w:sz w:val="24"/>
                <w:szCs w:val="24"/>
              </w:rPr>
              <w:t xml:space="preserve">pm </w:t>
            </w:r>
            <w:r w:rsidRPr="00C97D9F">
              <w:rPr>
                <w:rFonts w:ascii="Times New Roman" w:hAnsi="Times New Roman" w:cs="Times New Roman"/>
                <w:sz w:val="24"/>
                <w:szCs w:val="24"/>
              </w:rPr>
              <w:t xml:space="preserve">on </w:t>
            </w:r>
            <w:r w:rsidR="00C97D9F" w:rsidRPr="00C97D9F">
              <w:rPr>
                <w:rFonts w:ascii="Times New Roman" w:hAnsi="Times New Roman" w:cs="Times New Roman"/>
                <w:sz w:val="24"/>
                <w:szCs w:val="24"/>
              </w:rPr>
              <w:t>20-04-2015</w:t>
            </w:r>
            <w:r w:rsidRPr="00C97D9F">
              <w:rPr>
                <w:rFonts w:ascii="Times New Roman" w:hAnsi="Times New Roman" w:cs="Times New Roman"/>
                <w:sz w:val="24"/>
                <w:szCs w:val="24"/>
              </w:rPr>
              <w:t xml:space="preserve"> at the Office of District Education Officer </w:t>
            </w:r>
            <w:r w:rsidR="009B1FE4" w:rsidRPr="00C97D9F">
              <w:rPr>
                <w:rFonts w:ascii="Times New Roman" w:hAnsi="Times New Roman" w:cs="Times New Roman"/>
                <w:sz w:val="24"/>
                <w:szCs w:val="24"/>
              </w:rPr>
              <w:t>Malir</w:t>
            </w:r>
            <w:r w:rsidR="00BC5C5C" w:rsidRPr="00C97D9F">
              <w:rPr>
                <w:rFonts w:ascii="Times New Roman" w:hAnsi="Times New Roman" w:cs="Times New Roman"/>
                <w:sz w:val="24"/>
                <w:szCs w:val="24"/>
              </w:rPr>
              <w:t xml:space="preserve"> Karachi</w:t>
            </w:r>
            <w:r w:rsidRPr="00C97D9F">
              <w:rPr>
                <w:rFonts w:ascii="Times New Roman" w:hAnsi="Times New Roman" w:cs="Times New Roman"/>
                <w:sz w:val="24"/>
                <w:szCs w:val="24"/>
              </w:rPr>
              <w:t>.</w:t>
            </w:r>
          </w:p>
        </w:tc>
      </w:tr>
    </w:tbl>
    <w:p w:rsidR="00E66EA6" w:rsidRPr="00C97D9F"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C97D9F">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C97D9F"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C97D9F">
              <w:rPr>
                <w:rFonts w:ascii="Times New Roman" w:hAnsi="Times New Roman" w:cs="Times New Roman"/>
                <w:b/>
                <w:bCs/>
                <w:spacing w:val="-1"/>
                <w:sz w:val="28"/>
                <w:szCs w:val="28"/>
              </w:rPr>
              <w:t>B</w:t>
            </w:r>
            <w:r w:rsidRPr="00C97D9F">
              <w:rPr>
                <w:rFonts w:ascii="Times New Roman" w:hAnsi="Times New Roman" w:cs="Times New Roman"/>
                <w:b/>
                <w:bCs/>
                <w:sz w:val="28"/>
                <w:szCs w:val="28"/>
              </w:rPr>
              <w:t xml:space="preserve">id </w:t>
            </w:r>
            <w:r w:rsidRPr="00C97D9F">
              <w:rPr>
                <w:rFonts w:ascii="Times New Roman" w:hAnsi="Times New Roman" w:cs="Times New Roman"/>
                <w:b/>
                <w:bCs/>
                <w:spacing w:val="-1"/>
                <w:sz w:val="28"/>
                <w:szCs w:val="28"/>
              </w:rPr>
              <w:t>E</w:t>
            </w:r>
            <w:r w:rsidRPr="00C97D9F">
              <w:rPr>
                <w:rFonts w:ascii="Times New Roman" w:hAnsi="Times New Roman" w:cs="Times New Roman"/>
                <w:b/>
                <w:bCs/>
                <w:sz w:val="28"/>
                <w:szCs w:val="28"/>
              </w:rPr>
              <w:t>valua</w:t>
            </w:r>
            <w:r w:rsidRPr="00C97D9F">
              <w:rPr>
                <w:rFonts w:ascii="Times New Roman" w:hAnsi="Times New Roman" w:cs="Times New Roman"/>
                <w:b/>
                <w:bCs/>
                <w:spacing w:val="1"/>
                <w:sz w:val="28"/>
                <w:szCs w:val="28"/>
              </w:rPr>
              <w:t>t</w:t>
            </w:r>
            <w:r w:rsidRPr="00C97D9F">
              <w:rPr>
                <w:rFonts w:ascii="Times New Roman" w:hAnsi="Times New Roman" w:cs="Times New Roman"/>
                <w:b/>
                <w:bCs/>
                <w:sz w:val="28"/>
                <w:szCs w:val="28"/>
              </w:rPr>
              <w:t>ion</w:t>
            </w:r>
          </w:p>
        </w:tc>
      </w:tr>
      <w:tr w:rsidR="00E66EA6" w:rsidRPr="00F758B1">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C97D9F"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C97D9F">
              <w:rPr>
                <w:rFonts w:ascii="Times New Roman" w:hAnsi="Times New Roman" w:cs="Times New Roman"/>
                <w:b/>
                <w:bCs/>
                <w:spacing w:val="1"/>
                <w:sz w:val="24"/>
                <w:szCs w:val="24"/>
              </w:rPr>
              <w:t>I</w:t>
            </w:r>
            <w:r w:rsidRPr="00C97D9F">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C97D9F"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C97D9F">
              <w:rPr>
                <w:rFonts w:ascii="Times New Roman" w:hAnsi="Times New Roman" w:cs="Times New Roman"/>
                <w:sz w:val="24"/>
                <w:szCs w:val="24"/>
              </w:rPr>
              <w:t>Cr</w:t>
            </w:r>
            <w:r w:rsidRPr="00C97D9F">
              <w:rPr>
                <w:rFonts w:ascii="Times New Roman" w:hAnsi="Times New Roman" w:cs="Times New Roman"/>
                <w:spacing w:val="-1"/>
                <w:sz w:val="24"/>
                <w:szCs w:val="24"/>
              </w:rPr>
              <w:t>it</w:t>
            </w:r>
            <w:r w:rsidRPr="00C97D9F">
              <w:rPr>
                <w:rFonts w:ascii="Times New Roman" w:hAnsi="Times New Roman" w:cs="Times New Roman"/>
                <w:sz w:val="24"/>
                <w:szCs w:val="24"/>
              </w:rPr>
              <w:t>er</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a</w:t>
            </w:r>
            <w:r w:rsidRPr="00C97D9F">
              <w:rPr>
                <w:rFonts w:ascii="Times New Roman" w:hAnsi="Times New Roman" w:cs="Times New Roman"/>
                <w:spacing w:val="3"/>
                <w:sz w:val="24"/>
                <w:szCs w:val="24"/>
              </w:rPr>
              <w:t xml:space="preserve"> </w:t>
            </w:r>
            <w:r w:rsidRPr="00C97D9F">
              <w:rPr>
                <w:rFonts w:ascii="Times New Roman" w:hAnsi="Times New Roman" w:cs="Times New Roman"/>
                <w:sz w:val="24"/>
                <w:szCs w:val="24"/>
              </w:rPr>
              <w:t>for b</w:t>
            </w:r>
            <w:r w:rsidRPr="00C97D9F">
              <w:rPr>
                <w:rFonts w:ascii="Times New Roman" w:hAnsi="Times New Roman" w:cs="Times New Roman"/>
                <w:spacing w:val="-1"/>
                <w:sz w:val="24"/>
                <w:szCs w:val="24"/>
              </w:rPr>
              <w:t>i</w:t>
            </w:r>
            <w:r w:rsidRPr="00C97D9F">
              <w:rPr>
                <w:rFonts w:ascii="Times New Roman" w:hAnsi="Times New Roman" w:cs="Times New Roman"/>
                <w:sz w:val="24"/>
                <w:szCs w:val="24"/>
              </w:rPr>
              <w:t>d eva</w:t>
            </w:r>
            <w:r w:rsidRPr="00C97D9F">
              <w:rPr>
                <w:rFonts w:ascii="Times New Roman" w:hAnsi="Times New Roman" w:cs="Times New Roman"/>
                <w:spacing w:val="-1"/>
                <w:sz w:val="24"/>
                <w:szCs w:val="24"/>
              </w:rPr>
              <w:t>l</w:t>
            </w:r>
            <w:r w:rsidRPr="00C97D9F">
              <w:rPr>
                <w:rFonts w:ascii="Times New Roman" w:hAnsi="Times New Roman" w:cs="Times New Roman"/>
                <w:sz w:val="24"/>
                <w:szCs w:val="24"/>
              </w:rPr>
              <w:t>ua</w:t>
            </w:r>
            <w:r w:rsidRPr="00C97D9F">
              <w:rPr>
                <w:rFonts w:ascii="Times New Roman" w:hAnsi="Times New Roman" w:cs="Times New Roman"/>
                <w:spacing w:val="-1"/>
                <w:sz w:val="24"/>
                <w:szCs w:val="24"/>
              </w:rPr>
              <w:t>ti</w:t>
            </w:r>
            <w:r w:rsidRPr="00C97D9F">
              <w:rPr>
                <w:rFonts w:ascii="Times New Roman" w:hAnsi="Times New Roman" w:cs="Times New Roman"/>
                <w:sz w:val="24"/>
                <w:szCs w:val="24"/>
              </w:rPr>
              <w:t>on.</w:t>
            </w:r>
          </w:p>
          <w:p w:rsidR="00E66EA6" w:rsidRPr="00F758B1"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C97D9F">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(b)</w:t>
            </w: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proofErr w:type="spellStart"/>
            <w:r w:rsidRPr="00F758B1">
              <w:rPr>
                <w:rFonts w:ascii="Times New Roman" w:hAnsi="Times New Roman" w:cs="Times New Roman"/>
                <w:b/>
                <w:bCs/>
                <w:spacing w:val="-1"/>
                <w:sz w:val="24"/>
                <w:szCs w:val="24"/>
              </w:rPr>
              <w:t>i</w:t>
            </w:r>
            <w:proofErr w:type="spellEnd"/>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ne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l</w:t>
            </w:r>
            <w:r w:rsidRPr="00F758B1">
              <w:rPr>
                <w:rFonts w:ascii="Times New Roman" w:hAnsi="Times New Roman" w:cs="Times New Roman"/>
                <w:spacing w:val="-4"/>
                <w:sz w:val="24"/>
                <w:szCs w:val="24"/>
              </w:rPr>
              <w:t>y</w:t>
            </w:r>
            <w:r w:rsidRPr="00F758B1">
              <w:rPr>
                <w:rFonts w:ascii="Times New Roman" w:hAnsi="Times New Roman" w:cs="Times New Roman"/>
                <w:sz w:val="24"/>
                <w:szCs w:val="24"/>
              </w:rPr>
              <w:t>.</w:t>
            </w:r>
            <w:r>
              <w:rPr>
                <w:rFonts w:ascii="Times New Roman" w:hAnsi="Times New Roman" w:cs="Times New Roman"/>
                <w:sz w:val="24"/>
                <w:szCs w:val="24"/>
              </w:rPr>
              <w:t xml:space="preserve"> N/A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ve</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To be finalized by Regional Procurement Committee in consultation with District Inspection &amp; Technical Committee.</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evant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para</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accordance</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w</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h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Pr>
                <w:rFonts w:ascii="Times New Roman" w:hAnsi="Times New Roman" w:cs="Times New Roman"/>
                <w:sz w:val="24"/>
                <w:szCs w:val="24"/>
              </w:rPr>
              <w:t xml:space="preserve"> N/A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proofErr w:type="gramStart"/>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proofErr w:type="gramEnd"/>
            <w:r w:rsidRPr="00F758B1">
              <w:rPr>
                <w:rFonts w:ascii="Times New Roman" w:hAnsi="Times New Roman" w:cs="Times New Roman"/>
                <w:sz w:val="24"/>
                <w:szCs w:val="24"/>
              </w:rPr>
              <w:t>,</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567D50" w:rsidRDefault="00567D50" w:rsidP="00896374">
      <w:pPr>
        <w:widowControl w:val="0"/>
        <w:autoSpaceDE w:val="0"/>
        <w:autoSpaceDN w:val="0"/>
        <w:adjustRightInd w:val="0"/>
        <w:spacing w:after="0" w:line="240" w:lineRule="auto"/>
        <w:ind w:right="-410"/>
        <w:jc w:val="both"/>
        <w:rPr>
          <w:rFonts w:ascii="Times New Roman" w:hAnsi="Times New Roman"/>
          <w:sz w:val="24"/>
          <w:szCs w:val="24"/>
        </w:rPr>
      </w:pPr>
    </w:p>
    <w:p w:rsidR="00567D50" w:rsidRDefault="00567D50" w:rsidP="00567D50">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567D50" w:rsidTr="00567D50">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Agreed Delivery Date</w:t>
            </w:r>
          </w:p>
        </w:tc>
      </w:tr>
      <w:tr w:rsidR="00567D50" w:rsidTr="00567D50">
        <w:trPr>
          <w:trHeight w:val="409"/>
        </w:trPr>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Malir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3060" w:type="dxa"/>
            <w:vMerge w:val="restart"/>
            <w:tcBorders>
              <w:top w:val="single" w:sz="4" w:space="0" w:color="000000"/>
              <w:left w:val="single" w:sz="4" w:space="0" w:color="000000"/>
              <w:bottom w:val="single" w:sz="4" w:space="0" w:color="000000"/>
              <w:right w:val="single" w:sz="4" w:space="0" w:color="000000"/>
            </w:tcBorders>
            <w:vAlign w:val="center"/>
            <w:hideMark/>
          </w:tcPr>
          <w:p w:rsidR="00567D50" w:rsidRDefault="00567D50" w:rsidP="006B2743">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 xml:space="preserve">Complete supply within </w:t>
            </w:r>
            <w:r w:rsidR="006B2743">
              <w:rPr>
                <w:rFonts w:ascii="Times New Roman" w:hAnsi="Times New Roman"/>
                <w:sz w:val="24"/>
                <w:szCs w:val="24"/>
              </w:rPr>
              <w:t>30</w:t>
            </w:r>
            <w:r>
              <w:rPr>
                <w:rFonts w:ascii="Times New Roman" w:hAnsi="Times New Roman"/>
                <w:sz w:val="24"/>
                <w:szCs w:val="24"/>
              </w:rPr>
              <w:t xml:space="preserve"> days after receiving the purchase orders (without penalty)</w:t>
            </w:r>
          </w:p>
        </w:tc>
      </w:tr>
      <w:tr w:rsidR="00567D50" w:rsidTr="00567D50">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Malir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67D50" w:rsidRDefault="00567D50">
            <w:pPr>
              <w:spacing w:after="0" w:line="240" w:lineRule="auto"/>
              <w:rPr>
                <w:rFonts w:ascii="Times New Roman" w:hAnsi="Times New Roman"/>
                <w:sz w:val="24"/>
                <w:szCs w:val="24"/>
              </w:rPr>
            </w:pPr>
          </w:p>
        </w:tc>
      </w:tr>
      <w:tr w:rsidR="00567D50" w:rsidTr="00567D50">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Gadap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67D50" w:rsidRDefault="00567D50">
            <w:pPr>
              <w:spacing w:after="0" w:line="240" w:lineRule="auto"/>
              <w:rPr>
                <w:rFonts w:ascii="Times New Roman" w:hAnsi="Times New Roman"/>
                <w:sz w:val="24"/>
                <w:szCs w:val="24"/>
              </w:rPr>
            </w:pPr>
          </w:p>
        </w:tc>
      </w:tr>
      <w:tr w:rsidR="00567D50" w:rsidTr="00567D50">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Gadap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67D50" w:rsidRDefault="00567D50">
            <w:pPr>
              <w:spacing w:after="0" w:line="240" w:lineRule="auto"/>
              <w:rPr>
                <w:rFonts w:ascii="Times New Roman" w:hAnsi="Times New Roman"/>
                <w:sz w:val="24"/>
                <w:szCs w:val="24"/>
              </w:rPr>
            </w:pPr>
          </w:p>
        </w:tc>
      </w:tr>
      <w:tr w:rsidR="00567D50" w:rsidTr="00567D50">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Bin Qasim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67D50" w:rsidRDefault="00567D50">
            <w:pPr>
              <w:spacing w:after="0" w:line="240" w:lineRule="auto"/>
              <w:rPr>
                <w:rFonts w:ascii="Times New Roman" w:hAnsi="Times New Roman"/>
                <w:sz w:val="24"/>
                <w:szCs w:val="24"/>
              </w:rPr>
            </w:pPr>
          </w:p>
        </w:tc>
      </w:tr>
      <w:tr w:rsidR="00567D50" w:rsidTr="00567D50">
        <w:tc>
          <w:tcPr>
            <w:tcW w:w="996"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Bin Qasim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67D50" w:rsidRDefault="00567D50">
            <w:pPr>
              <w:spacing w:after="0" w:line="240" w:lineRule="auto"/>
              <w:rPr>
                <w:rFonts w:ascii="Times New Roman" w:hAnsi="Times New Roman"/>
                <w:sz w:val="24"/>
                <w:szCs w:val="24"/>
              </w:rPr>
            </w:pPr>
          </w:p>
        </w:tc>
      </w:tr>
    </w:tbl>
    <w:p w:rsidR="00567D50" w:rsidRDefault="00567D50" w:rsidP="00567D50">
      <w:pPr>
        <w:widowControl w:val="0"/>
        <w:autoSpaceDE w:val="0"/>
        <w:autoSpaceDN w:val="0"/>
        <w:adjustRightInd w:val="0"/>
        <w:spacing w:after="0" w:line="240" w:lineRule="auto"/>
        <w:ind w:left="102" w:right="84"/>
        <w:rPr>
          <w:rFonts w:ascii="Times New Roman" w:hAnsi="Times New Roman"/>
          <w:sz w:val="24"/>
          <w:szCs w:val="24"/>
        </w:rPr>
      </w:pPr>
    </w:p>
    <w:p w:rsidR="00567D50" w:rsidRDefault="00567D50" w:rsidP="00567D50">
      <w:pPr>
        <w:widowControl w:val="0"/>
        <w:autoSpaceDE w:val="0"/>
        <w:autoSpaceDN w:val="0"/>
        <w:adjustRightInd w:val="0"/>
        <w:spacing w:after="0" w:line="240" w:lineRule="auto"/>
        <w:ind w:left="102" w:right="84"/>
        <w:rPr>
          <w:rFonts w:ascii="Times New Roman" w:hAnsi="Times New Roman"/>
          <w:sz w:val="24"/>
          <w:szCs w:val="24"/>
        </w:rPr>
      </w:pPr>
    </w:p>
    <w:tbl>
      <w:tblPr>
        <w:tblW w:w="963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2420"/>
        <w:gridCol w:w="1349"/>
        <w:gridCol w:w="1079"/>
        <w:gridCol w:w="2518"/>
        <w:gridCol w:w="1709"/>
      </w:tblGrid>
      <w:tr w:rsidR="00567D50" w:rsidTr="00567D50">
        <w:tc>
          <w:tcPr>
            <w:tcW w:w="554"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Estimated</w:t>
            </w:r>
          </w:p>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Quantity</w:t>
            </w:r>
          </w:p>
        </w:tc>
        <w:tc>
          <w:tcPr>
            <w:tcW w:w="108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No. of Schools in Town</w:t>
            </w:r>
          </w:p>
        </w:tc>
        <w:tc>
          <w:tcPr>
            <w:tcW w:w="252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567D50" w:rsidRDefault="00567D50">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 xml:space="preserve">Destination </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Malir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19275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91</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91</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Malir Town (Male)</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Malir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5473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42</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42</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Malir Town (Female)</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Gadap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39857</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295</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295</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Gadap Town (Male)</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Gadap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5424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76</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76</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Gadap Town (Female)</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Bin Qasim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29399</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135</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135</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Bin Qasim Town (M)</w:t>
            </w:r>
          </w:p>
        </w:tc>
      </w:tr>
      <w:tr w:rsidR="00567D50" w:rsidTr="00567D50">
        <w:tc>
          <w:tcPr>
            <w:tcW w:w="554"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jc w:val="left"/>
            </w:pPr>
            <w:r>
              <w:t>Bin Qasim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567D50" w:rsidRDefault="009B1FE4">
            <w:pPr>
              <w:pStyle w:val="Subtitle"/>
            </w:pPr>
            <w:r>
              <w:t>3488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29</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29</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567D50" w:rsidRDefault="00567D50">
            <w:pPr>
              <w:pStyle w:val="Subtitle"/>
            </w:pPr>
            <w:r>
              <w:t>Bin Qasim Town (F)</w:t>
            </w:r>
          </w:p>
        </w:tc>
      </w:tr>
    </w:tbl>
    <w:p w:rsidR="00567D50" w:rsidRDefault="00567D50" w:rsidP="00567D50">
      <w:pPr>
        <w:widowControl w:val="0"/>
        <w:autoSpaceDE w:val="0"/>
        <w:autoSpaceDN w:val="0"/>
        <w:adjustRightInd w:val="0"/>
        <w:spacing w:after="0" w:line="240" w:lineRule="auto"/>
        <w:ind w:left="102" w:right="84"/>
        <w:rPr>
          <w:rFonts w:ascii="Times New Roman" w:hAnsi="Times New Roman"/>
          <w:sz w:val="24"/>
          <w:szCs w:val="24"/>
        </w:rPr>
      </w:pPr>
    </w:p>
    <w:p w:rsidR="00567D50" w:rsidRDefault="00567D50" w:rsidP="00896374">
      <w:pPr>
        <w:widowControl w:val="0"/>
        <w:autoSpaceDE w:val="0"/>
        <w:autoSpaceDN w:val="0"/>
        <w:adjustRightInd w:val="0"/>
        <w:spacing w:after="0" w:line="240" w:lineRule="auto"/>
        <w:ind w:right="-410"/>
        <w:jc w:val="both"/>
        <w:rPr>
          <w:rFonts w:ascii="Times New Roman" w:hAnsi="Times New Roman"/>
          <w:sz w:val="24"/>
          <w:szCs w:val="24"/>
        </w:rPr>
      </w:pPr>
    </w:p>
    <w:p w:rsidR="00567D50" w:rsidRDefault="00567D50" w:rsidP="00896374">
      <w:pPr>
        <w:widowControl w:val="0"/>
        <w:autoSpaceDE w:val="0"/>
        <w:autoSpaceDN w:val="0"/>
        <w:adjustRightInd w:val="0"/>
        <w:spacing w:after="0" w:line="240" w:lineRule="auto"/>
        <w:ind w:right="-410"/>
        <w:jc w:val="both"/>
        <w:rPr>
          <w:rFonts w:ascii="Times New Roman" w:hAnsi="Times New Roman"/>
          <w:sz w:val="24"/>
          <w:szCs w:val="24"/>
        </w:rPr>
      </w:pPr>
    </w:p>
    <w:p w:rsidR="00567D50" w:rsidRDefault="00567D50"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2"/>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9B1FE4" w:rsidRPr="00E510E8" w:rsidTr="001E75C5">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6449</w:t>
            </w:r>
          </w:p>
        </w:tc>
        <w:tc>
          <w:tcPr>
            <w:tcW w:w="2070" w:type="dxa"/>
            <w:vMerge w:val="restart"/>
            <w:tcBorders>
              <w:top w:val="single" w:sz="4" w:space="0" w:color="000000"/>
              <w:left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both"/>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both"/>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both"/>
              <w:rPr>
                <w:rFonts w:ascii="Times New Roman" w:hAnsi="Times New Roman"/>
                <w:sz w:val="24"/>
                <w:szCs w:val="24"/>
              </w:rPr>
            </w:pPr>
          </w:p>
          <w:p w:rsidR="009B1FE4" w:rsidRPr="00E510E8" w:rsidRDefault="009B1FE4"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9B1FE4" w:rsidRPr="00E510E8" w:rsidRDefault="009B1FE4" w:rsidP="00D52058">
            <w:pPr>
              <w:widowControl w:val="0"/>
              <w:autoSpaceDE w:val="0"/>
              <w:autoSpaceDN w:val="0"/>
              <w:adjustRightInd w:val="0"/>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C97D9F" w:rsidP="00D52058">
            <w:pPr>
              <w:widowControl w:val="0"/>
              <w:autoSpaceDE w:val="0"/>
              <w:autoSpaceDN w:val="0"/>
              <w:adjustRightInd w:val="0"/>
              <w:ind w:right="84"/>
              <w:jc w:val="center"/>
              <w:rPr>
                <w:rFonts w:ascii="Times New Roman" w:hAnsi="Times New Roman"/>
                <w:sz w:val="24"/>
                <w:szCs w:val="24"/>
              </w:rPr>
            </w:pPr>
            <w:r>
              <w:rPr>
                <w:rFonts w:ascii="Times New Roman" w:hAnsi="Times New Roman"/>
                <w:sz w:val="24"/>
                <w:szCs w:val="24"/>
              </w:rPr>
              <w:t>Complete supply within 30 days after receiving the purchase orders (without penalty)</w:t>
            </w: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1605</w:t>
            </w:r>
          </w:p>
        </w:tc>
        <w:tc>
          <w:tcPr>
            <w:tcW w:w="2070" w:type="dxa"/>
            <w:vMerge/>
            <w:tcBorders>
              <w:left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w:t>
            </w:r>
            <w:r w:rsidRPr="00F5631D">
              <w:rPr>
                <w:rFonts w:ascii="Times New Roman" w:hAnsi="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3852</w:t>
            </w:r>
          </w:p>
        </w:tc>
        <w:tc>
          <w:tcPr>
            <w:tcW w:w="2070"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4198</w:t>
            </w:r>
          </w:p>
        </w:tc>
        <w:tc>
          <w:tcPr>
            <w:tcW w:w="2070"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r>
      <w:tr w:rsidR="009B1FE4"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43062</w:t>
            </w:r>
          </w:p>
        </w:tc>
        <w:tc>
          <w:tcPr>
            <w:tcW w:w="2070"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2077</w:t>
            </w:r>
          </w:p>
        </w:tc>
        <w:tc>
          <w:tcPr>
            <w:tcW w:w="2070" w:type="dxa"/>
            <w:vMerge/>
            <w:tcBorders>
              <w:left w:val="single" w:sz="4" w:space="0" w:color="000000"/>
              <w:bottom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c>
          <w:tcPr>
            <w:tcW w:w="2101" w:type="dxa"/>
            <w:vMerge/>
            <w:tcBorders>
              <w:left w:val="single" w:sz="4" w:space="0" w:color="000000"/>
              <w:bottom w:val="single" w:sz="4" w:space="0" w:color="000000"/>
              <w:right w:val="single" w:sz="4" w:space="0" w:color="000000"/>
            </w:tcBorders>
            <w:vAlign w:val="center"/>
            <w:hideMark/>
          </w:tcPr>
          <w:p w:rsidR="009B1FE4" w:rsidRPr="00E510E8" w:rsidRDefault="009B1FE4" w:rsidP="00D52058">
            <w:pPr>
              <w:spacing w:after="0" w:line="240" w:lineRule="auto"/>
              <w:rPr>
                <w:rFonts w:ascii="Times New Roman" w:hAnsi="Times New Roman"/>
                <w:sz w:val="24"/>
                <w:szCs w:val="24"/>
              </w:rPr>
            </w:pPr>
          </w:p>
        </w:tc>
      </w:tr>
      <w:tr w:rsidR="009B1FE4"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5529</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688"/>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1896</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1E75C5" w:rsidRDefault="009B1FE4"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3284</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4698</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1767</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1548</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1318"/>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1697</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1E75C5">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906</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w:t>
            </w:r>
            <w:r w:rsidRPr="00F5631D">
              <w:rPr>
                <w:rFonts w:ascii="Times New Roman" w:hAnsi="Times New Roman"/>
                <w:sz w:val="24"/>
                <w:szCs w:val="24"/>
              </w:rPr>
              <w:lastRenderedPageBreak/>
              <w:t>size: 24/6 &amp; 24/6 Wire Gauge: 24 G Wire Thickness: 0.34mm Wire Material: Metal Staple Leg Length: 6.00 mm Crown Length: 12.7 mm Crown width: 0.68 mm.</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lastRenderedPageBreak/>
              <w:t>3033</w:t>
            </w:r>
          </w:p>
          <w:p w:rsidR="00F623A4" w:rsidRPr="00E510E8" w:rsidRDefault="00F623A4" w:rsidP="009B1FE4">
            <w:pPr>
              <w:pStyle w:val="Subtitle"/>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1696</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1420</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1297</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928</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541</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958"/>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9B1FE4" w:rsidRPr="00F5631D" w:rsidRDefault="009B1FE4"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1779</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1039"/>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1109</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1629</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1948</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883</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702</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1354</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772</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9B1FE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9B1FE4" w:rsidRPr="00E510E8" w:rsidRDefault="009B1FE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9B1FE4" w:rsidRPr="00F5631D" w:rsidRDefault="009B1FE4"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w:t>
            </w:r>
            <w:bookmarkStart w:id="0" w:name="_GoBack"/>
            <w:bookmarkEnd w:id="0"/>
            <w:r w:rsidRPr="00F5631D">
              <w:rPr>
                <w:rFonts w:ascii="Times New Roman" w:hAnsi="Times New Roman"/>
                <w:sz w:val="24"/>
                <w:szCs w:val="24"/>
              </w:rPr>
              <w:t>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9B1FE4" w:rsidRDefault="009B1FE4" w:rsidP="009B1FE4">
            <w:pPr>
              <w:pStyle w:val="Subtitle"/>
            </w:pPr>
            <w:r>
              <w:t>1257</w:t>
            </w:r>
          </w:p>
        </w:tc>
        <w:tc>
          <w:tcPr>
            <w:tcW w:w="2070"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9B1FE4" w:rsidRPr="00E510E8" w:rsidRDefault="009B1FE4"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9B1FE4">
              <w:rPr>
                <w:rFonts w:ascii="Times New Roman" w:hAnsi="Times New Roman"/>
                <w:b/>
                <w:bCs/>
                <w:sz w:val="30"/>
                <w:szCs w:val="30"/>
              </w:rPr>
              <w:t>MALIR</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720" w:rsidRDefault="000D2720">
      <w:pPr>
        <w:spacing w:after="0" w:line="240" w:lineRule="auto"/>
      </w:pPr>
      <w:r>
        <w:separator/>
      </w:r>
    </w:p>
  </w:endnote>
  <w:endnote w:type="continuationSeparator" w:id="0">
    <w:p w:rsidR="000D2720" w:rsidRDefault="000D27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Footer"/>
    </w:pPr>
  </w:p>
  <w:p w:rsidR="00C97D9F" w:rsidRDefault="00C97D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Footer"/>
    </w:pPr>
  </w:p>
  <w:p w:rsidR="00C97D9F" w:rsidRDefault="00C97D9F"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720" w:rsidRDefault="000D2720">
      <w:pPr>
        <w:spacing w:after="0" w:line="240" w:lineRule="auto"/>
      </w:pPr>
      <w:r>
        <w:separator/>
      </w:r>
    </w:p>
  </w:footnote>
  <w:footnote w:type="continuationSeparator" w:id="0">
    <w:p w:rsidR="000D2720" w:rsidRDefault="000D27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24</w:t>
      </w:r>
    </w:fldSimple>
  </w:p>
  <w:p w:rsidR="00C97D9F" w:rsidRPr="00C410C3" w:rsidRDefault="00C97D9F"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25</w:t>
      </w:r>
    </w:fldSimple>
  </w:p>
  <w:p w:rsidR="00C97D9F" w:rsidRPr="00C410C3" w:rsidRDefault="00C97D9F"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26</w:t>
      </w:r>
    </w:fldSimple>
  </w:p>
  <w:p w:rsidR="00C97D9F" w:rsidRPr="00C410C3" w:rsidRDefault="00C97D9F"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27</w:t>
      </w:r>
    </w:fldSimple>
  </w:p>
  <w:p w:rsidR="00C97D9F" w:rsidRPr="00C410C3" w:rsidRDefault="00C97D9F"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28</w:t>
      </w:r>
    </w:fldSimple>
  </w:p>
  <w:p w:rsidR="00C97D9F" w:rsidRPr="00C410C3" w:rsidRDefault="00C97D9F"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29</w:t>
      </w:r>
    </w:fldSimple>
  </w:p>
  <w:p w:rsidR="00C97D9F" w:rsidRPr="00C410C3" w:rsidRDefault="00C97D9F"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30</w:t>
      </w:r>
    </w:fldSimple>
  </w:p>
  <w:p w:rsidR="00C97D9F" w:rsidRPr="00C410C3" w:rsidRDefault="00C97D9F"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31</w:t>
      </w:r>
    </w:fldSimple>
  </w:p>
  <w:p w:rsidR="00C97D9F" w:rsidRPr="00C410C3" w:rsidRDefault="00C97D9F"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32</w:t>
      </w:r>
    </w:fldSimple>
  </w:p>
  <w:p w:rsidR="00C97D9F" w:rsidRPr="00C410C3" w:rsidRDefault="00C97D9F"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Pr="00C410C3" w:rsidRDefault="00C97D9F"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38</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41</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42</w:t>
      </w:r>
    </w:fldSimple>
  </w:p>
  <w:p w:rsidR="00C97D9F" w:rsidRPr="00036074" w:rsidRDefault="00C97D9F"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55</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59</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1</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19</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0E4BD4">
    <w:pPr>
      <w:pStyle w:val="Header"/>
      <w:jc w:val="right"/>
    </w:pPr>
    <w:fldSimple w:instr=" PAGE   \* MERGEFORMAT ">
      <w:r w:rsidR="00CE1A21">
        <w:rPr>
          <w:noProof/>
        </w:rPr>
        <w:t>20</w:t>
      </w:r>
    </w:fldSimple>
  </w:p>
  <w:p w:rsidR="00C97D9F" w:rsidRDefault="00C97D9F">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21</w:t>
      </w:r>
    </w:fldSimple>
  </w:p>
  <w:p w:rsidR="00C97D9F" w:rsidRPr="00550E63" w:rsidRDefault="00C97D9F"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22</w:t>
      </w:r>
    </w:fldSimple>
  </w:p>
  <w:p w:rsidR="00C97D9F" w:rsidRPr="00D52739" w:rsidRDefault="00C97D9F"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D9F" w:rsidRDefault="00C97D9F">
    <w:pPr>
      <w:pStyle w:val="Header"/>
      <w:jc w:val="right"/>
    </w:pPr>
  </w:p>
  <w:p w:rsidR="00C97D9F" w:rsidRDefault="000E4BD4">
    <w:pPr>
      <w:pStyle w:val="Header"/>
      <w:jc w:val="right"/>
    </w:pPr>
    <w:fldSimple w:instr=" PAGE   \* MERGEFORMAT ">
      <w:r w:rsidR="00CE1A21">
        <w:rPr>
          <w:noProof/>
        </w:rPr>
        <w:t>23</w:t>
      </w:r>
    </w:fldSimple>
  </w:p>
  <w:p w:rsidR="00C97D9F" w:rsidRPr="00C410C3" w:rsidRDefault="00C97D9F"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675D"/>
    <w:rsid w:val="000B333F"/>
    <w:rsid w:val="000C2A17"/>
    <w:rsid w:val="000C5734"/>
    <w:rsid w:val="000C71E0"/>
    <w:rsid w:val="000D2720"/>
    <w:rsid w:val="000D457B"/>
    <w:rsid w:val="000D7C8D"/>
    <w:rsid w:val="000E4BD4"/>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68B5"/>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A14"/>
    <w:rsid w:val="00345BBD"/>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1B66"/>
    <w:rsid w:val="003D606F"/>
    <w:rsid w:val="003D6BE7"/>
    <w:rsid w:val="003E361B"/>
    <w:rsid w:val="003E7C40"/>
    <w:rsid w:val="00401C5D"/>
    <w:rsid w:val="0040204C"/>
    <w:rsid w:val="00402FD6"/>
    <w:rsid w:val="00403D02"/>
    <w:rsid w:val="004157DB"/>
    <w:rsid w:val="00420535"/>
    <w:rsid w:val="0042222A"/>
    <w:rsid w:val="004229AB"/>
    <w:rsid w:val="00433579"/>
    <w:rsid w:val="004360D1"/>
    <w:rsid w:val="00442872"/>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2AFE"/>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67D5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2743"/>
    <w:rsid w:val="006B5665"/>
    <w:rsid w:val="006B6CB9"/>
    <w:rsid w:val="006B7312"/>
    <w:rsid w:val="006C4CFC"/>
    <w:rsid w:val="006C7858"/>
    <w:rsid w:val="006D0612"/>
    <w:rsid w:val="006D09A9"/>
    <w:rsid w:val="006D2860"/>
    <w:rsid w:val="006D55E8"/>
    <w:rsid w:val="006D56D6"/>
    <w:rsid w:val="006E0F91"/>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856F5"/>
    <w:rsid w:val="00785ACD"/>
    <w:rsid w:val="0078689B"/>
    <w:rsid w:val="007871DF"/>
    <w:rsid w:val="007932AD"/>
    <w:rsid w:val="007937AD"/>
    <w:rsid w:val="0079572C"/>
    <w:rsid w:val="007A55D7"/>
    <w:rsid w:val="007A75BA"/>
    <w:rsid w:val="007A797D"/>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1A00"/>
    <w:rsid w:val="008538C3"/>
    <w:rsid w:val="008665CB"/>
    <w:rsid w:val="00886FFE"/>
    <w:rsid w:val="0089355F"/>
    <w:rsid w:val="00894F7C"/>
    <w:rsid w:val="0089631F"/>
    <w:rsid w:val="00896374"/>
    <w:rsid w:val="008966FA"/>
    <w:rsid w:val="008A5272"/>
    <w:rsid w:val="008A75B6"/>
    <w:rsid w:val="008B04FE"/>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1FE4"/>
    <w:rsid w:val="009B24B0"/>
    <w:rsid w:val="009B3C91"/>
    <w:rsid w:val="009B7E0A"/>
    <w:rsid w:val="009C6ECD"/>
    <w:rsid w:val="009C6FC5"/>
    <w:rsid w:val="009D2363"/>
    <w:rsid w:val="009D5DF4"/>
    <w:rsid w:val="009E058F"/>
    <w:rsid w:val="009E1BF6"/>
    <w:rsid w:val="009E2751"/>
    <w:rsid w:val="009E64F7"/>
    <w:rsid w:val="009E780A"/>
    <w:rsid w:val="009F00DC"/>
    <w:rsid w:val="009F059E"/>
    <w:rsid w:val="009F0A01"/>
    <w:rsid w:val="009F7DF0"/>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31B7"/>
    <w:rsid w:val="00A54D52"/>
    <w:rsid w:val="00A55252"/>
    <w:rsid w:val="00A55554"/>
    <w:rsid w:val="00A5680C"/>
    <w:rsid w:val="00A57881"/>
    <w:rsid w:val="00A6130F"/>
    <w:rsid w:val="00A61CA5"/>
    <w:rsid w:val="00A630B8"/>
    <w:rsid w:val="00A63268"/>
    <w:rsid w:val="00A645D9"/>
    <w:rsid w:val="00A712DA"/>
    <w:rsid w:val="00A71E77"/>
    <w:rsid w:val="00A74F71"/>
    <w:rsid w:val="00A80039"/>
    <w:rsid w:val="00A842D2"/>
    <w:rsid w:val="00A85B58"/>
    <w:rsid w:val="00A86B66"/>
    <w:rsid w:val="00A900D0"/>
    <w:rsid w:val="00A90F29"/>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01DC"/>
    <w:rsid w:val="00C83A93"/>
    <w:rsid w:val="00C86A2D"/>
    <w:rsid w:val="00C91CED"/>
    <w:rsid w:val="00C92076"/>
    <w:rsid w:val="00C928D1"/>
    <w:rsid w:val="00C97D9F"/>
    <w:rsid w:val="00CA2681"/>
    <w:rsid w:val="00CA50A4"/>
    <w:rsid w:val="00CA751C"/>
    <w:rsid w:val="00CB0F1D"/>
    <w:rsid w:val="00CB1D6A"/>
    <w:rsid w:val="00CB7513"/>
    <w:rsid w:val="00CB77C8"/>
    <w:rsid w:val="00CC1686"/>
    <w:rsid w:val="00CC3BA9"/>
    <w:rsid w:val="00CD059D"/>
    <w:rsid w:val="00CD183B"/>
    <w:rsid w:val="00CE1A21"/>
    <w:rsid w:val="00CE37CB"/>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69EC"/>
    <w:rsid w:val="00D73579"/>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74EE"/>
    <w:rsid w:val="00EF2044"/>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D746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634457995">
      <w:bodyDiv w:val="1"/>
      <w:marLeft w:val="0"/>
      <w:marRight w:val="0"/>
      <w:marTop w:val="0"/>
      <w:marBottom w:val="0"/>
      <w:divBdr>
        <w:top w:val="none" w:sz="0" w:space="0" w:color="auto"/>
        <w:left w:val="none" w:sz="0" w:space="0" w:color="auto"/>
        <w:bottom w:val="none" w:sz="0" w:space="0" w:color="auto"/>
        <w:right w:val="none" w:sz="0" w:space="0" w:color="auto"/>
      </w:divBdr>
    </w:div>
    <w:div w:id="998995436">
      <w:bodyDiv w:val="1"/>
      <w:marLeft w:val="0"/>
      <w:marRight w:val="0"/>
      <w:marTop w:val="0"/>
      <w:marBottom w:val="0"/>
      <w:divBdr>
        <w:top w:val="none" w:sz="0" w:space="0" w:color="auto"/>
        <w:left w:val="none" w:sz="0" w:space="0" w:color="auto"/>
        <w:bottom w:val="none" w:sz="0" w:space="0" w:color="auto"/>
        <w:right w:val="none" w:sz="0" w:space="0" w:color="auto"/>
      </w:divBdr>
    </w:div>
    <w:div w:id="1315600640">
      <w:bodyDiv w:val="1"/>
      <w:marLeft w:val="0"/>
      <w:marRight w:val="0"/>
      <w:marTop w:val="0"/>
      <w:marBottom w:val="0"/>
      <w:divBdr>
        <w:top w:val="none" w:sz="0" w:space="0" w:color="auto"/>
        <w:left w:val="none" w:sz="0" w:space="0" w:color="auto"/>
        <w:bottom w:val="none" w:sz="0" w:space="0" w:color="auto"/>
        <w:right w:val="none" w:sz="0" w:space="0" w:color="auto"/>
      </w:divBdr>
    </w:div>
    <w:div w:id="150558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0E3D9-6963-46C3-A433-43566122D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60</Pages>
  <Words>14986</Words>
  <Characters>85422</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18</cp:revision>
  <cp:lastPrinted>2015-03-30T09:02:00Z</cp:lastPrinted>
  <dcterms:created xsi:type="dcterms:W3CDTF">2015-02-08T01:35:00Z</dcterms:created>
  <dcterms:modified xsi:type="dcterms:W3CDTF">2015-03-30T09:02:00Z</dcterms:modified>
</cp:coreProperties>
</file>